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61" w:rsidRPr="00E56FB6" w:rsidRDefault="002E3361" w:rsidP="00CA5134">
      <w:pPr>
        <w:pStyle w:val="Titolo1"/>
        <w:spacing w:before="0" w:beforeAutospacing="0" w:after="0" w:afterAutospacing="0"/>
        <w:jc w:val="center"/>
        <w:rPr>
          <w:rFonts w:ascii="Tahoma" w:hAnsi="Tahoma" w:cs="Tahoma"/>
          <w:bCs w:val="0"/>
          <w:sz w:val="40"/>
          <w:szCs w:val="40"/>
        </w:rPr>
      </w:pPr>
      <w:r w:rsidRPr="00E56FB6">
        <w:rPr>
          <w:rFonts w:ascii="Tahoma" w:hAnsi="Tahoma" w:cs="Tahoma"/>
          <w:bCs w:val="0"/>
          <w:sz w:val="40"/>
          <w:szCs w:val="40"/>
        </w:rPr>
        <w:t>Iscrizioni online 2021/2022</w:t>
      </w:r>
    </w:p>
    <w:p w:rsidR="004B329C" w:rsidRPr="004C7525" w:rsidRDefault="004B329C" w:rsidP="004B329C">
      <w:pPr>
        <w:pStyle w:val="Titolo1"/>
        <w:spacing w:before="0" w:beforeAutospacing="0" w:after="0" w:afterAutospacing="0"/>
        <w:jc w:val="center"/>
        <w:rPr>
          <w:rFonts w:ascii="Tahoma" w:hAnsi="Tahoma" w:cs="Tahoma"/>
          <w:bCs w:val="0"/>
          <w:sz w:val="24"/>
          <w:szCs w:val="24"/>
        </w:rPr>
      </w:pPr>
    </w:p>
    <w:p w:rsidR="00843B72" w:rsidRPr="00E56FB6" w:rsidRDefault="0022164F" w:rsidP="009872A0">
      <w:pPr>
        <w:rPr>
          <w:rFonts w:ascii="Tahoma" w:hAnsi="Tahoma" w:cs="Tahoma"/>
          <w:b/>
          <w:u w:val="single"/>
        </w:rPr>
      </w:pPr>
      <w:r w:rsidRPr="00E56FB6">
        <w:rPr>
          <w:rFonts w:ascii="Tahoma" w:hAnsi="Tahoma" w:cs="Tahoma"/>
        </w:rPr>
        <w:t xml:space="preserve">Il Ministero dell'Istruzione Università e Ricerca, con la nota </w:t>
      </w:r>
      <w:proofErr w:type="spellStart"/>
      <w:r w:rsidRPr="00E56FB6">
        <w:rPr>
          <w:rFonts w:ascii="Tahoma" w:hAnsi="Tahoma" w:cs="Tahoma"/>
        </w:rPr>
        <w:t>prot.n</w:t>
      </w:r>
      <w:proofErr w:type="spellEnd"/>
      <w:r w:rsidRPr="00E56FB6">
        <w:rPr>
          <w:rFonts w:ascii="Tahoma" w:hAnsi="Tahoma" w:cs="Tahoma"/>
        </w:rPr>
        <w:t>.20651</w:t>
      </w:r>
      <w:r w:rsidR="009872A0" w:rsidRPr="00E56FB6">
        <w:rPr>
          <w:rFonts w:ascii="Tahoma" w:hAnsi="Tahoma" w:cs="Tahoma"/>
        </w:rPr>
        <w:t xml:space="preserve"> (</w:t>
      </w:r>
      <w:hyperlink r:id="rId8" w:history="1">
        <w:r w:rsidR="009872A0" w:rsidRPr="00E56FB6">
          <w:rPr>
            <w:rStyle w:val="Collegamentoipertestuale"/>
            <w:rFonts w:ascii="Tahoma" w:hAnsi="Tahoma" w:cs="Tahoma"/>
          </w:rPr>
          <w:t>https://www</w:t>
        </w:r>
        <w:r w:rsidR="009872A0" w:rsidRPr="00E56FB6">
          <w:rPr>
            <w:rStyle w:val="Collegamentoipertestuale"/>
            <w:rFonts w:ascii="Tahoma" w:hAnsi="Tahoma" w:cs="Tahoma"/>
          </w:rPr>
          <w:t>.istruzione.it/iscrizionionline/normativa.html</w:t>
        </w:r>
      </w:hyperlink>
      <w:r w:rsidR="009872A0" w:rsidRPr="00E56FB6">
        <w:rPr>
          <w:rFonts w:ascii="Tahoma" w:hAnsi="Tahoma" w:cs="Tahoma"/>
        </w:rPr>
        <w:t xml:space="preserve">) </w:t>
      </w:r>
      <w:r w:rsidRPr="00E56FB6">
        <w:rPr>
          <w:rFonts w:ascii="Tahoma" w:hAnsi="Tahoma" w:cs="Tahoma"/>
        </w:rPr>
        <w:t>del 12-11-2020, ha confermato l'obbligo delle iscrizioni degli alunni alla scuola primaria e secondaria tramite procedura informatizzata sul po</w:t>
      </w:r>
      <w:r w:rsidR="00FC79E8" w:rsidRPr="00E56FB6">
        <w:rPr>
          <w:rFonts w:ascii="Tahoma" w:hAnsi="Tahoma" w:cs="Tahoma"/>
        </w:rPr>
        <w:t xml:space="preserve">rtale del </w:t>
      </w:r>
      <w:proofErr w:type="spellStart"/>
      <w:r w:rsidR="00FC79E8" w:rsidRPr="00E56FB6">
        <w:rPr>
          <w:rFonts w:ascii="Tahoma" w:hAnsi="Tahoma" w:cs="Tahoma"/>
        </w:rPr>
        <w:t>MIUR-IscrizioniOnLine</w:t>
      </w:r>
      <w:proofErr w:type="spellEnd"/>
      <w:r w:rsidR="00CA5134" w:rsidRPr="00E56FB6">
        <w:rPr>
          <w:rFonts w:ascii="Tahoma" w:hAnsi="Tahoma" w:cs="Tahoma"/>
        </w:rPr>
        <w:t xml:space="preserve">.        </w:t>
      </w:r>
      <w:r w:rsidR="00E56FB6">
        <w:rPr>
          <w:rFonts w:ascii="Tahoma" w:hAnsi="Tahoma" w:cs="Tahoma"/>
        </w:rPr>
        <w:t xml:space="preserve">                                                                                                                                          </w:t>
      </w:r>
      <w:r w:rsidR="00E56FB6" w:rsidRPr="0001701E">
        <w:rPr>
          <w:rFonts w:ascii="Tahoma" w:hAnsi="Tahoma" w:cs="Tahoma"/>
          <w:b/>
        </w:rPr>
        <w:t>Le domande di iscrizione</w:t>
      </w:r>
      <w:r w:rsidR="0001701E" w:rsidRPr="0001701E">
        <w:rPr>
          <w:rFonts w:ascii="Tahoma" w:hAnsi="Tahoma" w:cs="Tahoma"/>
        </w:rPr>
        <w:t xml:space="preserve"> </w:t>
      </w:r>
      <w:r w:rsidR="00E56FB6" w:rsidRPr="0001701E">
        <w:rPr>
          <w:rFonts w:ascii="Tahoma" w:hAnsi="Tahoma" w:cs="Tahoma"/>
        </w:rPr>
        <w:t xml:space="preserve">dovranno essere presentate, per tutti gli ordini di scuola, dalle ore </w:t>
      </w:r>
      <w:r w:rsidR="00E56FB6" w:rsidRPr="0001701E">
        <w:rPr>
          <w:rFonts w:ascii="Tahoma" w:hAnsi="Tahoma" w:cs="Tahoma"/>
          <w:b/>
        </w:rPr>
        <w:t>8:00 del 4 gennaio alle ore 20:00 del 25 gennaio 2021.</w:t>
      </w:r>
      <w:r w:rsidR="00E56FB6" w:rsidRPr="0001701E">
        <w:rPr>
          <w:rFonts w:ascii="Tahoma" w:hAnsi="Tahoma" w:cs="Tahoma"/>
        </w:rPr>
        <w:t xml:space="preserve">                                                    </w:t>
      </w:r>
      <w:r w:rsidR="00CA5134" w:rsidRPr="0001701E">
        <w:rPr>
          <w:rFonts w:ascii="Tahoma" w:hAnsi="Tahoma" w:cs="Tahoma"/>
        </w:rPr>
        <w:t xml:space="preserve">                                                                                                            </w:t>
      </w:r>
      <w:r w:rsidR="00FC79E8" w:rsidRPr="00E56FB6">
        <w:rPr>
          <w:rFonts w:ascii="Tahoma" w:hAnsi="Tahoma" w:cs="Tahoma"/>
          <w:b/>
          <w:u w:val="single"/>
        </w:rPr>
        <w:t>Per la scuola dell'infanzia e per il corso serale dell’Istituto</w:t>
      </w:r>
      <w:r w:rsidR="009872A0" w:rsidRPr="00E56FB6">
        <w:rPr>
          <w:rFonts w:ascii="Tahoma" w:hAnsi="Tahoma" w:cs="Tahoma"/>
          <w:b/>
          <w:u w:val="single"/>
        </w:rPr>
        <w:t xml:space="preserve"> Agrario in “Servizi per l’agricoltura e lo sviluppo rurale”</w:t>
      </w:r>
      <w:r w:rsidR="00FC79E8" w:rsidRPr="00E56FB6">
        <w:rPr>
          <w:rFonts w:ascii="Tahoma" w:hAnsi="Tahoma" w:cs="Tahoma"/>
          <w:b/>
          <w:u w:val="single"/>
        </w:rPr>
        <w:t xml:space="preserve">  si </w:t>
      </w:r>
      <w:r w:rsidR="00F34115" w:rsidRPr="00E56FB6">
        <w:rPr>
          <w:rFonts w:ascii="Tahoma" w:hAnsi="Tahoma" w:cs="Tahoma"/>
          <w:b/>
          <w:u w:val="single"/>
        </w:rPr>
        <w:t>utilizzerà</w:t>
      </w:r>
      <w:r w:rsidR="00FC79E8" w:rsidRPr="00E56FB6">
        <w:rPr>
          <w:rFonts w:ascii="Tahoma" w:hAnsi="Tahoma" w:cs="Tahoma"/>
          <w:b/>
          <w:u w:val="single"/>
        </w:rPr>
        <w:t xml:space="preserve"> la procedura cartacea</w:t>
      </w:r>
      <w:r w:rsidR="00843B72" w:rsidRPr="00E56FB6">
        <w:rPr>
          <w:rFonts w:ascii="Tahoma" w:hAnsi="Tahoma" w:cs="Tahoma"/>
          <w:b/>
          <w:u w:val="single"/>
        </w:rPr>
        <w:t xml:space="preserve">, secondo il modulo visionabile sul sito dell’Istituto Omnicomprensivo </w:t>
      </w:r>
      <w:proofErr w:type="spellStart"/>
      <w:r w:rsidR="00843B72" w:rsidRPr="00E56FB6">
        <w:rPr>
          <w:rFonts w:ascii="Tahoma" w:hAnsi="Tahoma" w:cs="Tahoma"/>
          <w:b/>
          <w:u w:val="single"/>
        </w:rPr>
        <w:t>R.Laporta</w:t>
      </w:r>
      <w:proofErr w:type="spellEnd"/>
      <w:r w:rsidR="00843B72" w:rsidRPr="00E56FB6">
        <w:rPr>
          <w:rFonts w:ascii="Tahoma" w:hAnsi="Tahoma" w:cs="Tahoma"/>
          <w:b/>
          <w:u w:val="single"/>
        </w:rPr>
        <w:t xml:space="preserve"> di </w:t>
      </w:r>
      <w:proofErr w:type="spellStart"/>
      <w:r w:rsidR="00843B72" w:rsidRPr="00E56FB6">
        <w:rPr>
          <w:rFonts w:ascii="Tahoma" w:hAnsi="Tahoma" w:cs="Tahoma"/>
          <w:b/>
          <w:u w:val="single"/>
        </w:rPr>
        <w:t>Fabro</w:t>
      </w:r>
      <w:proofErr w:type="spellEnd"/>
      <w:r w:rsidR="00843B72" w:rsidRPr="00E56FB6">
        <w:rPr>
          <w:rFonts w:ascii="Tahoma" w:hAnsi="Tahoma" w:cs="Tahoma"/>
          <w:b/>
          <w:u w:val="single"/>
        </w:rPr>
        <w:t xml:space="preserve">. </w:t>
      </w:r>
      <w:r w:rsidR="0001701E">
        <w:rPr>
          <w:rFonts w:ascii="Tahoma" w:hAnsi="Tahoma" w:cs="Tahoma"/>
          <w:b/>
          <w:u w:val="single"/>
        </w:rPr>
        <w:t xml:space="preserve"> </w:t>
      </w:r>
      <w:r w:rsidR="00EC71E2">
        <w:rPr>
          <w:rFonts w:ascii="Tahoma" w:hAnsi="Tahoma" w:cs="Tahoma"/>
          <w:b/>
          <w:u w:val="single"/>
        </w:rPr>
        <w:t xml:space="preserve">Per consegnare la domanda di </w:t>
      </w:r>
      <w:r w:rsidR="00E56FB6" w:rsidRPr="00E56FB6">
        <w:rPr>
          <w:rFonts w:ascii="Tahoma" w:hAnsi="Tahoma" w:cs="Tahoma"/>
          <w:b/>
          <w:u w:val="single"/>
        </w:rPr>
        <w:t xml:space="preserve">iscrizioni </w:t>
      </w:r>
      <w:r w:rsidR="00EC71E2">
        <w:rPr>
          <w:rFonts w:ascii="Tahoma" w:hAnsi="Tahoma" w:cs="Tahoma"/>
          <w:b/>
          <w:u w:val="single"/>
        </w:rPr>
        <w:t xml:space="preserve">cartacea </w:t>
      </w:r>
      <w:r w:rsidR="00E56FB6" w:rsidRPr="00E56FB6">
        <w:rPr>
          <w:rFonts w:ascii="Tahoma" w:hAnsi="Tahoma" w:cs="Tahoma"/>
          <w:b/>
          <w:u w:val="single"/>
        </w:rPr>
        <w:t xml:space="preserve">ci si dovrà recare presso gli uffici di segreteria dal 04 Gennaio alo 25 Gennaio </w:t>
      </w:r>
      <w:r w:rsidR="0001701E">
        <w:rPr>
          <w:rFonts w:ascii="Tahoma" w:hAnsi="Tahoma" w:cs="Tahoma"/>
          <w:b/>
          <w:u w:val="single"/>
        </w:rPr>
        <w:t>ne</w:t>
      </w:r>
      <w:r w:rsidR="00E56FB6" w:rsidRPr="00E56FB6">
        <w:rPr>
          <w:rFonts w:ascii="Tahoma" w:hAnsi="Tahoma" w:cs="Tahoma"/>
          <w:b/>
          <w:u w:val="single"/>
        </w:rPr>
        <w:t>i seguenti orari:</w:t>
      </w:r>
    </w:p>
    <w:p w:rsidR="0001701E" w:rsidRDefault="00E56FB6" w:rsidP="009872A0">
      <w:pPr>
        <w:pStyle w:val="Paragrafoelenco"/>
        <w:numPr>
          <w:ilvl w:val="0"/>
          <w:numId w:val="5"/>
        </w:numPr>
        <w:rPr>
          <w:rFonts w:ascii="Tahoma" w:hAnsi="Tahoma" w:cs="Tahoma"/>
          <w:b/>
          <w:u w:val="single"/>
        </w:rPr>
      </w:pPr>
      <w:r w:rsidRPr="0001701E">
        <w:rPr>
          <w:rFonts w:ascii="Tahoma" w:hAnsi="Tahoma" w:cs="Tahoma"/>
          <w:b/>
          <w:u w:val="single"/>
        </w:rPr>
        <w:t>dal lunedì al venerdì dalle ore 11: 00 alle ore 13:00</w:t>
      </w:r>
      <w:r w:rsidR="0001701E">
        <w:rPr>
          <w:rFonts w:ascii="Tahoma" w:hAnsi="Tahoma" w:cs="Tahoma"/>
          <w:b/>
          <w:u w:val="single"/>
        </w:rPr>
        <w:t xml:space="preserve">                                                           </w:t>
      </w:r>
    </w:p>
    <w:p w:rsidR="00E56FB6" w:rsidRPr="0001701E" w:rsidRDefault="00E56FB6" w:rsidP="009872A0">
      <w:pPr>
        <w:pStyle w:val="Paragrafoelenco"/>
        <w:numPr>
          <w:ilvl w:val="0"/>
          <w:numId w:val="5"/>
        </w:numPr>
        <w:rPr>
          <w:rFonts w:ascii="Tahoma" w:hAnsi="Tahoma" w:cs="Tahoma"/>
          <w:b/>
          <w:u w:val="single"/>
        </w:rPr>
      </w:pPr>
      <w:r w:rsidRPr="0001701E">
        <w:rPr>
          <w:rFonts w:ascii="Tahoma" w:hAnsi="Tahoma" w:cs="Tahoma"/>
          <w:b/>
          <w:u w:val="single"/>
        </w:rPr>
        <w:t>martedì e mercoledì dalle ore 15.00 alle ore 16.30</w:t>
      </w:r>
    </w:p>
    <w:p w:rsidR="004B329C" w:rsidRPr="00843B72" w:rsidRDefault="004B329C" w:rsidP="004B329C">
      <w:pPr>
        <w:pStyle w:val="Titolo1"/>
        <w:spacing w:before="0" w:beforeAutospacing="0" w:after="120" w:afterAutospacing="0"/>
        <w:rPr>
          <w:rFonts w:ascii="Tahoma" w:hAnsi="Tahoma" w:cs="Tahoma"/>
          <w:color w:val="F79646" w:themeColor="accent6"/>
          <w:sz w:val="22"/>
          <w:szCs w:val="22"/>
        </w:rPr>
      </w:pPr>
      <w:r w:rsidRPr="00843B72">
        <w:rPr>
          <w:rFonts w:ascii="Tahoma" w:hAnsi="Tahoma" w:cs="Tahoma"/>
          <w:color w:val="F79646" w:themeColor="accent6"/>
          <w:sz w:val="22"/>
          <w:szCs w:val="22"/>
        </w:rPr>
        <w:t xml:space="preserve">Cosa serve per avviare il processo di iscrizione on </w:t>
      </w:r>
      <w:proofErr w:type="spellStart"/>
      <w:r w:rsidRPr="00843B72">
        <w:rPr>
          <w:rFonts w:ascii="Tahoma" w:hAnsi="Tahoma" w:cs="Tahoma"/>
          <w:color w:val="F79646" w:themeColor="accent6"/>
          <w:sz w:val="22"/>
          <w:szCs w:val="22"/>
        </w:rPr>
        <w:t>line</w:t>
      </w:r>
      <w:proofErr w:type="spellEnd"/>
      <w:r w:rsidR="009F1E01" w:rsidRPr="009F1E01">
        <w:rPr>
          <w:rFonts w:ascii="Tahoma" w:hAnsi="Tahoma" w:cs="Tahoma"/>
          <w:color w:val="F79646" w:themeColor="accent6"/>
          <w:sz w:val="22"/>
          <w:szCs w:val="22"/>
        </w:rPr>
        <w:fldChar w:fldCharType="begin"/>
      </w:r>
      <w:r w:rsidRPr="00843B72">
        <w:rPr>
          <w:rFonts w:ascii="Tahoma" w:hAnsi="Tahoma" w:cs="Tahoma"/>
          <w:color w:val="F79646" w:themeColor="accent6"/>
          <w:sz w:val="22"/>
          <w:szCs w:val="22"/>
        </w:rPr>
        <w:instrText xml:space="preserve"> HYPERLINK "https://www.istruzione.it/iscrizionionline/cosa-serve.html" \l "credenziali" </w:instrText>
      </w:r>
      <w:r w:rsidR="009F1E01" w:rsidRPr="009F1E01">
        <w:rPr>
          <w:rFonts w:ascii="Tahoma" w:hAnsi="Tahoma" w:cs="Tahoma"/>
          <w:color w:val="F79646" w:themeColor="accent6"/>
          <w:sz w:val="22"/>
          <w:szCs w:val="22"/>
        </w:rPr>
        <w:fldChar w:fldCharType="separate"/>
      </w:r>
    </w:p>
    <w:p w:rsidR="004B329C" w:rsidRPr="00843B72" w:rsidRDefault="004B329C" w:rsidP="004B329C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2"/>
          <w:szCs w:val="22"/>
        </w:rPr>
      </w:pPr>
      <w:r w:rsidRPr="00843B72">
        <w:rPr>
          <w:rFonts w:ascii="Tahoma" w:hAnsi="Tahoma" w:cs="Tahoma"/>
          <w:b/>
          <w:color w:val="F79646" w:themeColor="accent6"/>
          <w:sz w:val="22"/>
          <w:szCs w:val="22"/>
        </w:rPr>
        <w:t>Credenziali di accesso</w:t>
      </w:r>
      <w:r w:rsidRPr="00843B72">
        <w:rPr>
          <w:rFonts w:ascii="Tahoma" w:hAnsi="Tahoma" w:cs="Tahoma"/>
          <w:color w:val="0066CC"/>
          <w:sz w:val="22"/>
          <w:szCs w:val="22"/>
        </w:rPr>
        <w:t xml:space="preserve"> </w:t>
      </w:r>
      <w:r w:rsidRPr="00843B72">
        <w:rPr>
          <w:rFonts w:ascii="Tahoma" w:hAnsi="Tahoma" w:cs="Tahoma"/>
          <w:color w:val="19191A"/>
          <w:sz w:val="22"/>
          <w:szCs w:val="22"/>
        </w:rPr>
        <w:t>Puoi accedere al servizio con:</w:t>
      </w:r>
    </w:p>
    <w:p w:rsidR="004B329C" w:rsidRPr="00843B72" w:rsidRDefault="004B329C" w:rsidP="004B329C">
      <w:pPr>
        <w:numPr>
          <w:ilvl w:val="0"/>
          <w:numId w:val="1"/>
        </w:numPr>
        <w:shd w:val="clear" w:color="auto" w:fill="D9EDE6"/>
        <w:spacing w:before="100" w:beforeAutospacing="1" w:after="100" w:afterAutospacing="1" w:line="240" w:lineRule="auto"/>
        <w:rPr>
          <w:rFonts w:ascii="Tahoma" w:hAnsi="Tahoma" w:cs="Tahoma"/>
          <w:color w:val="00462E"/>
        </w:rPr>
      </w:pPr>
      <w:r w:rsidRPr="00843B72">
        <w:rPr>
          <w:rFonts w:ascii="Tahoma" w:hAnsi="Tahoma" w:cs="Tahoma"/>
          <w:color w:val="00462E"/>
        </w:rPr>
        <w:t>Le </w:t>
      </w:r>
      <w:r w:rsidRPr="00843B72">
        <w:rPr>
          <w:rFonts w:ascii="Tahoma" w:hAnsi="Tahoma" w:cs="Tahoma"/>
          <w:b/>
          <w:bCs/>
          <w:color w:val="00462E"/>
        </w:rPr>
        <w:t>credenziali per l'area riservata</w:t>
      </w:r>
      <w:r w:rsidRPr="00843B72">
        <w:rPr>
          <w:rFonts w:ascii="Tahoma" w:hAnsi="Tahoma" w:cs="Tahoma"/>
          <w:color w:val="00462E"/>
        </w:rPr>
        <w:t> del Ministero dell'Istruzione. Se non le hai, le puoi ottenere attraverso la </w:t>
      </w:r>
      <w:hyperlink r:id="rId9" w:history="1">
        <w:r w:rsidRPr="00843B72">
          <w:rPr>
            <w:rStyle w:val="Collegamentoipertestuale"/>
            <w:rFonts w:ascii="Tahoma" w:hAnsi="Tahoma" w:cs="Tahoma"/>
            <w:color w:val="0070C0"/>
          </w:rPr>
          <w:t>registrazione</w:t>
        </w:r>
      </w:hyperlink>
      <w:r w:rsidR="00E347E6" w:rsidRPr="00843B72">
        <w:rPr>
          <w:rFonts w:ascii="Tahoma" w:hAnsi="Tahoma" w:cs="Tahoma"/>
          <w:color w:val="0070C0"/>
        </w:rPr>
        <w:t xml:space="preserve"> (vedi pag.2 “1 Registrati”)</w:t>
      </w:r>
    </w:p>
    <w:p w:rsidR="004B329C" w:rsidRPr="00843B72" w:rsidRDefault="004B329C" w:rsidP="004B329C">
      <w:pPr>
        <w:numPr>
          <w:ilvl w:val="0"/>
          <w:numId w:val="1"/>
        </w:numPr>
        <w:shd w:val="clear" w:color="auto" w:fill="D9EDE6"/>
        <w:spacing w:before="100" w:beforeAutospacing="1" w:after="100" w:afterAutospacing="1" w:line="240" w:lineRule="auto"/>
        <w:rPr>
          <w:rFonts w:ascii="Tahoma" w:hAnsi="Tahoma" w:cs="Tahoma"/>
          <w:color w:val="00462E"/>
        </w:rPr>
      </w:pPr>
      <w:r w:rsidRPr="00843B72">
        <w:rPr>
          <w:rFonts w:ascii="Tahoma" w:hAnsi="Tahoma" w:cs="Tahoma"/>
          <w:color w:val="00462E"/>
        </w:rPr>
        <w:t>Un'</w:t>
      </w:r>
      <w:hyperlink r:id="rId10" w:tgtFrame="_blank" w:history="1">
        <w:r w:rsidRPr="00843B72">
          <w:rPr>
            <w:rStyle w:val="Collegamentoipertestuale"/>
            <w:rFonts w:ascii="Tahoma" w:hAnsi="Tahoma" w:cs="Tahoma"/>
            <w:color w:val="0066CC"/>
          </w:rPr>
          <w:t>identità digitale SPID</w:t>
        </w:r>
      </w:hyperlink>
    </w:p>
    <w:p w:rsidR="004B329C" w:rsidRPr="00843B72" w:rsidRDefault="004B329C" w:rsidP="004B329C">
      <w:pPr>
        <w:numPr>
          <w:ilvl w:val="0"/>
          <w:numId w:val="1"/>
        </w:numPr>
        <w:shd w:val="clear" w:color="auto" w:fill="D9EDE6"/>
        <w:spacing w:before="100" w:beforeAutospacing="1" w:after="100" w:afterAutospacing="1" w:line="240" w:lineRule="auto"/>
        <w:rPr>
          <w:rFonts w:ascii="Tahoma" w:hAnsi="Tahoma" w:cs="Tahoma"/>
          <w:color w:val="00462E"/>
        </w:rPr>
      </w:pPr>
      <w:r w:rsidRPr="00843B72">
        <w:rPr>
          <w:rFonts w:ascii="Tahoma" w:hAnsi="Tahoma" w:cs="Tahoma"/>
          <w:color w:val="00462E"/>
        </w:rPr>
        <w:t>Le </w:t>
      </w:r>
      <w:r w:rsidRPr="00843B72">
        <w:rPr>
          <w:rFonts w:ascii="Tahoma" w:hAnsi="Tahoma" w:cs="Tahoma"/>
          <w:b/>
          <w:bCs/>
          <w:color w:val="00462E"/>
        </w:rPr>
        <w:t xml:space="preserve">credenziali per accedere a "Istanze On </w:t>
      </w:r>
      <w:proofErr w:type="spellStart"/>
      <w:r w:rsidRPr="00843B72">
        <w:rPr>
          <w:rFonts w:ascii="Tahoma" w:hAnsi="Tahoma" w:cs="Tahoma"/>
          <w:b/>
          <w:bCs/>
          <w:color w:val="00462E"/>
        </w:rPr>
        <w:t>line</w:t>
      </w:r>
      <w:proofErr w:type="spellEnd"/>
      <w:r w:rsidRPr="00843B72">
        <w:rPr>
          <w:rFonts w:ascii="Tahoma" w:hAnsi="Tahoma" w:cs="Tahoma"/>
          <w:b/>
          <w:bCs/>
          <w:color w:val="00462E"/>
        </w:rPr>
        <w:t>"</w:t>
      </w:r>
    </w:p>
    <w:p w:rsidR="004B329C" w:rsidRPr="00843B72" w:rsidRDefault="009F1E01" w:rsidP="00CA5134">
      <w:pPr>
        <w:rPr>
          <w:rFonts w:ascii="Tahoma" w:hAnsi="Tahoma" w:cs="Tahoma"/>
        </w:rPr>
      </w:pPr>
      <w:r w:rsidRPr="00843B72">
        <w:rPr>
          <w:rFonts w:ascii="Tahoma" w:hAnsi="Tahoma" w:cs="Tahoma"/>
        </w:rPr>
        <w:fldChar w:fldCharType="end"/>
      </w:r>
      <w:r w:rsidRPr="00843B72">
        <w:rPr>
          <w:rFonts w:ascii="Tahoma" w:hAnsi="Tahoma" w:cs="Tahoma"/>
        </w:rPr>
        <w:fldChar w:fldCharType="begin"/>
      </w:r>
      <w:r w:rsidR="004B329C" w:rsidRPr="00843B72">
        <w:rPr>
          <w:rFonts w:ascii="Tahoma" w:hAnsi="Tahoma" w:cs="Tahoma"/>
        </w:rPr>
        <w:instrText xml:space="preserve"> HYPERLINK "https://www.istruzione.it/iscrizionionline/cosa-serve.html" \l "codice" </w:instrText>
      </w:r>
      <w:r w:rsidRPr="00843B72">
        <w:rPr>
          <w:rFonts w:ascii="Tahoma" w:hAnsi="Tahoma" w:cs="Tahoma"/>
        </w:rPr>
        <w:fldChar w:fldCharType="separate"/>
      </w:r>
      <w:r w:rsidR="004B329C" w:rsidRPr="00843B72">
        <w:rPr>
          <w:rFonts w:ascii="Tahoma" w:hAnsi="Tahoma" w:cs="Tahoma"/>
          <w:b/>
          <w:color w:val="F79646" w:themeColor="accent6"/>
        </w:rPr>
        <w:t>Codice della scuola</w:t>
      </w:r>
      <w:r w:rsidR="004B329C" w:rsidRPr="00843B72">
        <w:rPr>
          <w:rFonts w:ascii="Tahoma" w:hAnsi="Tahoma" w:cs="Tahoma"/>
          <w:color w:val="0066CC"/>
        </w:rPr>
        <w:t xml:space="preserve"> </w:t>
      </w:r>
      <w:r w:rsidR="004B329C" w:rsidRPr="00843B72">
        <w:rPr>
          <w:rFonts w:ascii="Tahoma" w:hAnsi="Tahoma" w:cs="Tahoma"/>
          <w:color w:val="19191A"/>
        </w:rPr>
        <w:t>Per completare la domanda di iscrizione occorre conoscere il </w:t>
      </w:r>
      <w:r w:rsidR="004B329C" w:rsidRPr="00843B72">
        <w:rPr>
          <w:rStyle w:val="Enfasigrassetto"/>
          <w:rFonts w:ascii="Tahoma" w:hAnsi="Tahoma" w:cs="Tahoma"/>
          <w:color w:val="19191A"/>
        </w:rPr>
        <w:t>codice meccanografico della scuola</w:t>
      </w:r>
      <w:r w:rsidR="004B329C" w:rsidRPr="00843B72">
        <w:rPr>
          <w:rFonts w:ascii="Tahoma" w:hAnsi="Tahoma" w:cs="Tahoma"/>
          <w:color w:val="19191A"/>
        </w:rPr>
        <w:t> o del Centro di Formazione Professionale (CFP) prescelto.</w:t>
      </w:r>
      <w:r w:rsidR="00CA5134" w:rsidRPr="00843B72">
        <w:rPr>
          <w:rFonts w:ascii="Tahoma" w:hAnsi="Tahoma" w:cs="Tahoma"/>
          <w:color w:val="19191A"/>
        </w:rPr>
        <w:t xml:space="preserve"> </w:t>
      </w:r>
      <w:r w:rsidR="004B329C" w:rsidRPr="00843B72">
        <w:rPr>
          <w:rFonts w:ascii="Tahoma" w:hAnsi="Tahoma" w:cs="Tahoma"/>
          <w:color w:val="19191A"/>
        </w:rPr>
        <w:t>Puoi trovare il codice della scuola o del CFP attraverso il sito web </w:t>
      </w:r>
      <w:hyperlink r:id="rId11" w:tgtFrame="_blank" w:tooltip="Apri il link in un'altro tab" w:history="1">
        <w:r w:rsidR="004B329C" w:rsidRPr="00843B72">
          <w:rPr>
            <w:rStyle w:val="Collegamentoipertestuale"/>
            <w:rFonts w:ascii="Tahoma" w:hAnsi="Tahoma" w:cs="Tahoma"/>
            <w:color w:val="0066CC"/>
          </w:rPr>
          <w:t>Scuola in Chiaro</w:t>
        </w:r>
      </w:hyperlink>
      <w:r w:rsidR="004B329C" w:rsidRPr="00843B72">
        <w:rPr>
          <w:rFonts w:ascii="Tahoma" w:hAnsi="Tahoma" w:cs="Tahoma"/>
          <w:color w:val="19191A"/>
        </w:rPr>
        <w:t>.</w:t>
      </w:r>
      <w:r w:rsidR="00CA5134" w:rsidRPr="00843B72">
        <w:rPr>
          <w:rFonts w:ascii="Tahoma" w:hAnsi="Tahoma" w:cs="Tahoma"/>
          <w:color w:val="19191A"/>
        </w:rPr>
        <w:t xml:space="preserve"> I codici meccanografici dell’Istituto Omnicomprensivo </w:t>
      </w:r>
      <w:proofErr w:type="spellStart"/>
      <w:r w:rsidR="00CA5134" w:rsidRPr="00843B72">
        <w:rPr>
          <w:rFonts w:ascii="Tahoma" w:hAnsi="Tahoma" w:cs="Tahoma"/>
          <w:color w:val="19191A"/>
        </w:rPr>
        <w:t>R.Laporta</w:t>
      </w:r>
      <w:proofErr w:type="spellEnd"/>
      <w:r w:rsidR="00CA5134" w:rsidRPr="00843B72">
        <w:rPr>
          <w:rFonts w:ascii="Tahoma" w:hAnsi="Tahoma" w:cs="Tahoma"/>
          <w:color w:val="19191A"/>
        </w:rPr>
        <w:t xml:space="preserve"> sono:</w:t>
      </w:r>
    </w:p>
    <w:tbl>
      <w:tblPr>
        <w:tblStyle w:val="Grigliatabella"/>
        <w:tblpPr w:leftFromText="141" w:rightFromText="141" w:vertAnchor="text" w:horzAnchor="margin" w:tblpY="89"/>
        <w:tblW w:w="0" w:type="auto"/>
        <w:tblLook w:val="01E0"/>
      </w:tblPr>
      <w:tblGrid>
        <w:gridCol w:w="4889"/>
        <w:gridCol w:w="4889"/>
      </w:tblGrid>
      <w:tr w:rsidR="00E347E6" w:rsidRPr="00843B72" w:rsidTr="00E347E6"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SCUOLA PRIMARIA FICULLE</w:t>
            </w:r>
          </w:p>
        </w:tc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TREE81501A</w:t>
            </w:r>
          </w:p>
        </w:tc>
      </w:tr>
      <w:tr w:rsidR="00E347E6" w:rsidRPr="00843B72" w:rsidTr="00E347E6"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SCUOLA PRIMARIA FABRO </w:t>
            </w:r>
          </w:p>
        </w:tc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TREE81503C</w:t>
            </w:r>
          </w:p>
        </w:tc>
      </w:tr>
      <w:tr w:rsidR="00E347E6" w:rsidRPr="00843B72" w:rsidTr="00E347E6"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SCUOLA PRIMARIA MONTEGABBIONE</w:t>
            </w:r>
          </w:p>
        </w:tc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TREE81504D</w:t>
            </w:r>
          </w:p>
        </w:tc>
      </w:tr>
      <w:tr w:rsidR="00E347E6" w:rsidRPr="00843B72" w:rsidTr="00E347E6"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SCUOLA PRIMARIA MONTELEONE D’ORVIETO</w:t>
            </w:r>
          </w:p>
        </w:tc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TREE81505E</w:t>
            </w:r>
          </w:p>
        </w:tc>
      </w:tr>
      <w:tr w:rsidR="00E347E6" w:rsidRPr="00843B72" w:rsidTr="00E347E6"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SCUOLA PRIMARIA PARRANO</w:t>
            </w:r>
          </w:p>
        </w:tc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TREE81506G</w:t>
            </w:r>
          </w:p>
        </w:tc>
      </w:tr>
      <w:tr w:rsidR="00E347E6" w:rsidRPr="00843B72" w:rsidTr="00E347E6"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SCUOLA PRIMARIA SAN VENANZO</w:t>
            </w:r>
          </w:p>
        </w:tc>
        <w:tc>
          <w:tcPr>
            <w:tcW w:w="4889" w:type="dxa"/>
          </w:tcPr>
          <w:p w:rsidR="00E347E6" w:rsidRPr="00E56FB6" w:rsidRDefault="00E347E6" w:rsidP="00E347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TREE81508N</w:t>
            </w:r>
          </w:p>
        </w:tc>
      </w:tr>
    </w:tbl>
    <w:p w:rsidR="00FC79E8" w:rsidRPr="00843B72" w:rsidRDefault="009F1E01" w:rsidP="004C7525">
      <w:pPr>
        <w:spacing w:after="0" w:line="240" w:lineRule="auto"/>
        <w:rPr>
          <w:rFonts w:ascii="Tahoma" w:hAnsi="Tahoma" w:cs="Tahoma"/>
          <w:b/>
          <w:color w:val="000000"/>
        </w:rPr>
      </w:pPr>
      <w:r w:rsidRPr="00843B72">
        <w:rPr>
          <w:rFonts w:ascii="Tahoma" w:hAnsi="Tahoma" w:cs="Tahoma"/>
        </w:rPr>
        <w:fldChar w:fldCharType="end"/>
      </w: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FC79E8" w:rsidRPr="00843B72" w:rsidTr="003D6B11"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SCUOLA  SECONDARIA </w:t>
            </w:r>
            <w:proofErr w:type="spellStart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DI</w:t>
            </w:r>
            <w:proofErr w:type="spellEnd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GR. FABRO</w:t>
            </w:r>
          </w:p>
        </w:tc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TRMM815019</w:t>
            </w:r>
          </w:p>
        </w:tc>
      </w:tr>
      <w:tr w:rsidR="00FC79E8" w:rsidRPr="00843B72" w:rsidTr="003D6B11"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SCUOLA  SECONDARIA </w:t>
            </w:r>
            <w:proofErr w:type="spellStart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DI</w:t>
            </w:r>
            <w:proofErr w:type="spellEnd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GR. MONTEGABBIONE</w:t>
            </w:r>
          </w:p>
        </w:tc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TRMM81502A</w:t>
            </w:r>
          </w:p>
        </w:tc>
      </w:tr>
      <w:tr w:rsidR="00FC79E8" w:rsidRPr="00843B72" w:rsidTr="003D6B11"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SCUOLA  SECONDARIA </w:t>
            </w:r>
            <w:proofErr w:type="spellStart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DI</w:t>
            </w:r>
            <w:proofErr w:type="spellEnd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GR. </w:t>
            </w:r>
            <w:proofErr w:type="spellStart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M.LEONE</w:t>
            </w:r>
            <w:proofErr w:type="spellEnd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D’ORVIETO</w:t>
            </w:r>
          </w:p>
        </w:tc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TRMM81503B</w:t>
            </w:r>
          </w:p>
        </w:tc>
      </w:tr>
      <w:tr w:rsidR="00FC79E8" w:rsidRPr="00843B72" w:rsidTr="003D6B11"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SCUOLA  SECONDARIA </w:t>
            </w:r>
            <w:proofErr w:type="spellStart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DI</w:t>
            </w:r>
            <w:proofErr w:type="spellEnd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GR. FICULLE</w:t>
            </w:r>
          </w:p>
        </w:tc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TRMM81504C</w:t>
            </w:r>
          </w:p>
        </w:tc>
      </w:tr>
      <w:tr w:rsidR="00FC79E8" w:rsidRPr="00843B72" w:rsidTr="003D6B11"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SCUOLA  SECONDARIA </w:t>
            </w:r>
            <w:proofErr w:type="spellStart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DI</w:t>
            </w:r>
            <w:proofErr w:type="spellEnd"/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GR.  SAN VENANZO </w:t>
            </w:r>
          </w:p>
        </w:tc>
        <w:tc>
          <w:tcPr>
            <w:tcW w:w="4889" w:type="dxa"/>
          </w:tcPr>
          <w:p w:rsidR="00FC79E8" w:rsidRPr="00E56FB6" w:rsidRDefault="00FC79E8" w:rsidP="009872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6FB6">
              <w:rPr>
                <w:rFonts w:ascii="Tahoma" w:hAnsi="Tahoma" w:cs="Tahoma"/>
                <w:color w:val="000000"/>
                <w:sz w:val="20"/>
                <w:szCs w:val="20"/>
              </w:rPr>
              <w:t>TRMM81506E</w:t>
            </w:r>
          </w:p>
        </w:tc>
      </w:tr>
    </w:tbl>
    <w:p w:rsidR="00FC79E8" w:rsidRPr="00843B72" w:rsidRDefault="00FC79E8" w:rsidP="004C7525">
      <w:pPr>
        <w:spacing w:after="0" w:line="240" w:lineRule="auto"/>
        <w:rPr>
          <w:rFonts w:ascii="Tahoma" w:hAnsi="Tahoma" w:cs="Tahoma"/>
          <w:b/>
          <w:color w:val="000000"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FC79E8" w:rsidRPr="00843B72" w:rsidTr="003D6B11">
        <w:tc>
          <w:tcPr>
            <w:tcW w:w="4889" w:type="dxa"/>
          </w:tcPr>
          <w:p w:rsidR="00FC79E8" w:rsidRPr="0001701E" w:rsidRDefault="00FC79E8" w:rsidP="009872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701E">
              <w:rPr>
                <w:rFonts w:ascii="Tahoma" w:hAnsi="Tahoma" w:cs="Tahoma"/>
                <w:color w:val="000000"/>
                <w:sz w:val="20"/>
                <w:szCs w:val="20"/>
              </w:rPr>
              <w:t>ISTITUTO PROFESSIONALE PER L’AGRICOLTURA E L’AMBIENTE</w:t>
            </w:r>
          </w:p>
        </w:tc>
        <w:tc>
          <w:tcPr>
            <w:tcW w:w="4889" w:type="dxa"/>
          </w:tcPr>
          <w:p w:rsidR="00FC79E8" w:rsidRPr="0001701E" w:rsidRDefault="00FC79E8" w:rsidP="009872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701E">
              <w:rPr>
                <w:rFonts w:ascii="Tahoma" w:hAnsi="Tahoma" w:cs="Tahoma"/>
                <w:color w:val="000000"/>
                <w:sz w:val="20"/>
                <w:szCs w:val="20"/>
              </w:rPr>
              <w:t>TRRA010008</w:t>
            </w:r>
          </w:p>
        </w:tc>
      </w:tr>
    </w:tbl>
    <w:p w:rsidR="00F34115" w:rsidRPr="00336BB8" w:rsidRDefault="00F34115" w:rsidP="004C7525">
      <w:pPr>
        <w:pStyle w:val="Titolo1"/>
        <w:spacing w:before="0" w:beforeAutospacing="0" w:after="120" w:afterAutospacing="0"/>
        <w:jc w:val="center"/>
        <w:rPr>
          <w:rFonts w:ascii="Tahoma" w:hAnsi="Tahoma" w:cs="Tahoma"/>
          <w:color w:val="00B050"/>
          <w:sz w:val="22"/>
          <w:szCs w:val="22"/>
        </w:rPr>
      </w:pPr>
      <w:r w:rsidRPr="00EF082F">
        <w:rPr>
          <w:rFonts w:ascii="Tahoma" w:hAnsi="Tahoma" w:cs="Tahoma"/>
          <w:color w:val="00B050"/>
          <w:sz w:val="36"/>
          <w:szCs w:val="36"/>
        </w:rPr>
        <w:lastRenderedPageBreak/>
        <w:t>Come fare</w:t>
      </w:r>
      <w:r w:rsidR="00E347E6" w:rsidRPr="00EF082F">
        <w:rPr>
          <w:rFonts w:ascii="Tahoma" w:hAnsi="Tahoma" w:cs="Tahoma"/>
          <w:color w:val="00B050"/>
          <w:sz w:val="36"/>
          <w:szCs w:val="36"/>
        </w:rPr>
        <w:t xml:space="preserve"> </w:t>
      </w:r>
      <w:r w:rsidRPr="00EF082F">
        <w:rPr>
          <w:rFonts w:ascii="Tahoma" w:hAnsi="Tahoma" w:cs="Tahoma"/>
          <w:color w:val="00B050"/>
          <w:sz w:val="36"/>
          <w:szCs w:val="36"/>
        </w:rPr>
        <w:t xml:space="preserve">per compilare e inoltrare facilmente la tua iscrizioni on </w:t>
      </w:r>
      <w:proofErr w:type="spellStart"/>
      <w:r w:rsidRPr="00EF082F">
        <w:rPr>
          <w:rFonts w:ascii="Tahoma" w:hAnsi="Tahoma" w:cs="Tahoma"/>
          <w:color w:val="00B050"/>
          <w:sz w:val="36"/>
          <w:szCs w:val="36"/>
        </w:rPr>
        <w:t>line</w:t>
      </w:r>
      <w:proofErr w:type="spellEnd"/>
      <w:r w:rsidR="00EF082F" w:rsidRPr="00EF082F">
        <w:rPr>
          <w:rFonts w:ascii="Tahoma" w:hAnsi="Tahoma" w:cs="Tahoma"/>
          <w:color w:val="00B050"/>
          <w:sz w:val="36"/>
          <w:szCs w:val="36"/>
        </w:rPr>
        <w:t>.</w:t>
      </w:r>
      <w:r w:rsidR="009F1E01" w:rsidRPr="009F1E01">
        <w:rPr>
          <w:rFonts w:ascii="Tahoma" w:hAnsi="Tahoma" w:cs="Tahoma"/>
          <w:color w:val="00B050"/>
          <w:sz w:val="22"/>
          <w:szCs w:val="22"/>
        </w:rPr>
        <w:fldChar w:fldCharType="begin"/>
      </w:r>
      <w:r w:rsidRPr="00336BB8">
        <w:rPr>
          <w:rFonts w:ascii="Tahoma" w:hAnsi="Tahoma" w:cs="Tahoma"/>
          <w:color w:val="00B050"/>
          <w:sz w:val="22"/>
          <w:szCs w:val="22"/>
        </w:rPr>
        <w:instrText xml:space="preserve"> HYPERLINK "https://www.istruzione.it/iscrizionionline/come-registrarsi.html" </w:instrText>
      </w:r>
      <w:r w:rsidR="009F1E01" w:rsidRPr="009F1E01">
        <w:rPr>
          <w:rFonts w:ascii="Tahoma" w:hAnsi="Tahoma" w:cs="Tahoma"/>
          <w:color w:val="00B050"/>
          <w:sz w:val="22"/>
          <w:szCs w:val="22"/>
        </w:rPr>
        <w:fldChar w:fldCharType="separate"/>
      </w:r>
    </w:p>
    <w:p w:rsidR="00F34115" w:rsidRPr="00336BB8" w:rsidRDefault="00CA5134" w:rsidP="00F34115">
      <w:pPr>
        <w:pStyle w:val="Titolo2"/>
        <w:shd w:val="clear" w:color="auto" w:fill="FFFFFF"/>
        <w:spacing w:before="300" w:after="120"/>
        <w:jc w:val="center"/>
        <w:rPr>
          <w:rFonts w:ascii="Tahoma" w:hAnsi="Tahoma" w:cs="Tahoma"/>
          <w:color w:val="00B050"/>
          <w:sz w:val="22"/>
          <w:szCs w:val="22"/>
          <w:u w:val="single"/>
        </w:rPr>
      </w:pPr>
      <w:r w:rsidRPr="0001701E">
        <w:rPr>
          <w:rFonts w:ascii="Tahoma" w:hAnsi="Tahoma" w:cs="Tahoma"/>
          <w:color w:val="00B050"/>
          <w:sz w:val="28"/>
          <w:szCs w:val="28"/>
        </w:rPr>
        <w:t xml:space="preserve">1 </w:t>
      </w:r>
      <w:r w:rsidR="00F34115" w:rsidRPr="0001701E">
        <w:rPr>
          <w:rFonts w:ascii="Tahoma" w:hAnsi="Tahoma" w:cs="Tahoma"/>
          <w:color w:val="00B050"/>
          <w:sz w:val="28"/>
          <w:szCs w:val="28"/>
        </w:rPr>
        <w:t>Registrati</w:t>
      </w:r>
      <w:r w:rsidR="00E347E6" w:rsidRPr="0001701E">
        <w:rPr>
          <w:rFonts w:ascii="Tahoma" w:hAnsi="Tahoma" w:cs="Tahoma"/>
          <w:color w:val="00B050"/>
          <w:sz w:val="28"/>
          <w:szCs w:val="28"/>
        </w:rPr>
        <w:t xml:space="preserve"> </w:t>
      </w:r>
      <w:r w:rsidR="004C7525" w:rsidRPr="0001701E">
        <w:rPr>
          <w:rFonts w:ascii="Tahoma" w:hAnsi="Tahoma" w:cs="Tahoma"/>
          <w:color w:val="FF0000"/>
          <w:sz w:val="28"/>
          <w:szCs w:val="28"/>
        </w:rPr>
        <w:t xml:space="preserve">      </w:t>
      </w:r>
      <w:r w:rsidR="004C7525" w:rsidRPr="00336BB8">
        <w:rPr>
          <w:rFonts w:ascii="Tahoma" w:hAnsi="Tahoma" w:cs="Tahoma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E347E6" w:rsidRPr="00336BB8">
        <w:rPr>
          <w:rFonts w:ascii="Tahoma" w:hAnsi="Tahoma" w:cs="Tahoma"/>
          <w:color w:val="00B050"/>
          <w:sz w:val="22"/>
          <w:szCs w:val="22"/>
          <w:u w:val="single"/>
        </w:rPr>
        <w:t>La funzione di registrazione è attiva dalle ore 9.00 del 19-12-2020</w:t>
      </w:r>
    </w:p>
    <w:p w:rsidR="00CA5134" w:rsidRPr="00336BB8" w:rsidRDefault="00CA5134" w:rsidP="00CA5134">
      <w:pPr>
        <w:pStyle w:val="Titolo2"/>
        <w:shd w:val="clear" w:color="auto" w:fill="FBE5BC"/>
        <w:spacing w:before="300" w:after="120"/>
        <w:rPr>
          <w:rFonts w:ascii="Tahoma" w:hAnsi="Tahoma" w:cs="Tahoma"/>
          <w:color w:val="003366"/>
          <w:sz w:val="22"/>
          <w:szCs w:val="22"/>
        </w:rPr>
      </w:pPr>
      <w:r w:rsidRPr="00336BB8">
        <w:rPr>
          <w:rFonts w:ascii="Tahoma" w:hAnsi="Tahoma" w:cs="Tahoma"/>
          <w:color w:val="003366"/>
          <w:sz w:val="22"/>
          <w:szCs w:val="22"/>
        </w:rPr>
        <w:t>ATTENZIONE</w:t>
      </w:r>
    </w:p>
    <w:p w:rsidR="00CA5134" w:rsidRPr="00336BB8" w:rsidRDefault="00CA5134" w:rsidP="00CA5134">
      <w:pPr>
        <w:pStyle w:val="NormaleWeb"/>
        <w:shd w:val="clear" w:color="auto" w:fill="FBE5BC"/>
        <w:spacing w:before="0" w:beforeAutospacing="0" w:after="0" w:afterAutospacing="0"/>
        <w:rPr>
          <w:rFonts w:ascii="Tahoma" w:hAnsi="Tahoma" w:cs="Tahoma"/>
          <w:color w:val="19191A"/>
          <w:sz w:val="22"/>
          <w:szCs w:val="22"/>
        </w:rPr>
      </w:pPr>
      <w:r w:rsidRPr="00336BB8">
        <w:rPr>
          <w:rFonts w:ascii="Tahoma" w:hAnsi="Tahoma" w:cs="Tahoma"/>
          <w:color w:val="19191A"/>
          <w:sz w:val="22"/>
          <w:szCs w:val="22"/>
        </w:rPr>
        <w:t>Registrati </w:t>
      </w:r>
      <w:r w:rsidRPr="00336BB8">
        <w:rPr>
          <w:rFonts w:ascii="Tahoma" w:hAnsi="Tahoma" w:cs="Tahoma"/>
          <w:b/>
          <w:bCs/>
          <w:color w:val="19191A"/>
          <w:sz w:val="22"/>
          <w:szCs w:val="22"/>
        </w:rPr>
        <w:t>solo se NON possiedi</w:t>
      </w:r>
      <w:r w:rsidR="00E347E6" w:rsidRPr="00336BB8">
        <w:rPr>
          <w:rFonts w:ascii="Tahoma" w:hAnsi="Tahoma" w:cs="Tahoma"/>
          <w:b/>
          <w:bCs/>
          <w:color w:val="19191A"/>
          <w:sz w:val="22"/>
          <w:szCs w:val="22"/>
        </w:rPr>
        <w:t xml:space="preserve"> </w:t>
      </w:r>
      <w:r w:rsidRPr="00336BB8">
        <w:rPr>
          <w:rFonts w:ascii="Tahoma" w:hAnsi="Tahoma" w:cs="Tahoma"/>
          <w:color w:val="19191A"/>
          <w:sz w:val="22"/>
          <w:szCs w:val="22"/>
        </w:rPr>
        <w:t xml:space="preserve">un'identità SPID o le credenziali per "Istanze on </w:t>
      </w:r>
      <w:proofErr w:type="spellStart"/>
      <w:r w:rsidRPr="00336BB8">
        <w:rPr>
          <w:rFonts w:ascii="Tahoma" w:hAnsi="Tahoma" w:cs="Tahoma"/>
          <w:color w:val="19191A"/>
          <w:sz w:val="22"/>
          <w:szCs w:val="22"/>
        </w:rPr>
        <w:t>line</w:t>
      </w:r>
      <w:proofErr w:type="spellEnd"/>
      <w:r w:rsidRPr="00336BB8">
        <w:rPr>
          <w:rFonts w:ascii="Tahoma" w:hAnsi="Tahoma" w:cs="Tahoma"/>
          <w:color w:val="19191A"/>
          <w:sz w:val="22"/>
          <w:szCs w:val="22"/>
        </w:rPr>
        <w:t>".</w:t>
      </w:r>
    </w:p>
    <w:p w:rsidR="00CA5134" w:rsidRPr="00336BB8" w:rsidRDefault="00CA5134" w:rsidP="00CA5134">
      <w:pPr>
        <w:pStyle w:val="Titolo2"/>
        <w:shd w:val="clear" w:color="auto" w:fill="FBE5BC"/>
        <w:spacing w:before="300" w:after="120"/>
        <w:rPr>
          <w:rFonts w:ascii="Tahoma" w:hAnsi="Tahoma" w:cs="Tahoma"/>
          <w:color w:val="003366"/>
          <w:sz w:val="22"/>
          <w:szCs w:val="22"/>
        </w:rPr>
      </w:pPr>
      <w:r w:rsidRPr="00336BB8">
        <w:rPr>
          <w:rFonts w:ascii="Tahoma" w:hAnsi="Tahoma" w:cs="Tahoma"/>
          <w:color w:val="003366"/>
          <w:sz w:val="22"/>
          <w:szCs w:val="22"/>
        </w:rPr>
        <w:t>ATTENZIONE</w:t>
      </w:r>
    </w:p>
    <w:p w:rsidR="00CA5134" w:rsidRPr="00336BB8" w:rsidRDefault="00CA5134" w:rsidP="00CA5134">
      <w:pPr>
        <w:pStyle w:val="NormaleWeb"/>
        <w:shd w:val="clear" w:color="auto" w:fill="FBE5BC"/>
        <w:spacing w:before="0" w:beforeAutospacing="0" w:after="0" w:afterAutospacing="0"/>
        <w:rPr>
          <w:rFonts w:ascii="Tahoma" w:hAnsi="Tahoma" w:cs="Tahoma"/>
          <w:color w:val="19191A"/>
          <w:sz w:val="22"/>
          <w:szCs w:val="22"/>
        </w:rPr>
      </w:pPr>
      <w:r w:rsidRPr="00336BB8">
        <w:rPr>
          <w:rFonts w:ascii="Tahoma" w:hAnsi="Tahoma" w:cs="Tahoma"/>
          <w:b/>
          <w:bCs/>
          <w:color w:val="19191A"/>
          <w:sz w:val="22"/>
          <w:szCs w:val="22"/>
        </w:rPr>
        <w:t>Le famiglie con più figli</w:t>
      </w:r>
      <w:r w:rsidRPr="00336BB8">
        <w:rPr>
          <w:rFonts w:ascii="Tahoma" w:hAnsi="Tahoma" w:cs="Tahoma"/>
          <w:color w:val="19191A"/>
          <w:sz w:val="22"/>
          <w:szCs w:val="22"/>
        </w:rPr>
        <w:t> non devono registrarsi più volte perché basta ottenere un solo codice d’accesso per presentare tutte le iscrizioni di cui si ha bisogno.</w:t>
      </w:r>
    </w:p>
    <w:p w:rsidR="00CA5134" w:rsidRPr="00336BB8" w:rsidRDefault="00E347E6" w:rsidP="00CA5134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2"/>
          <w:szCs w:val="22"/>
        </w:rPr>
      </w:pPr>
      <w:r w:rsidRPr="00336BB8">
        <w:rPr>
          <w:rFonts w:ascii="Tahoma" w:hAnsi="Tahoma" w:cs="Tahoma"/>
          <w:color w:val="19191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CA5134" w:rsidRPr="00336BB8">
        <w:rPr>
          <w:rFonts w:ascii="Tahoma" w:hAnsi="Tahoma" w:cs="Tahoma"/>
          <w:color w:val="19191A"/>
          <w:sz w:val="22"/>
          <w:szCs w:val="22"/>
        </w:rPr>
        <w:t>Clicca sul pulsante "</w:t>
      </w:r>
      <w:hyperlink r:id="rId12" w:history="1">
        <w:r w:rsidR="00CA5134" w:rsidRPr="00336BB8">
          <w:rPr>
            <w:rStyle w:val="Collegamentoipertestuale"/>
            <w:rFonts w:ascii="Tahoma" w:hAnsi="Tahoma" w:cs="Tahoma"/>
            <w:color w:val="0066CC"/>
            <w:sz w:val="22"/>
            <w:szCs w:val="22"/>
          </w:rPr>
          <w:t>Registrati</w:t>
        </w:r>
      </w:hyperlink>
      <w:r w:rsidR="00CA5134" w:rsidRPr="00336BB8">
        <w:rPr>
          <w:rFonts w:ascii="Tahoma" w:hAnsi="Tahoma" w:cs="Tahoma"/>
          <w:color w:val="19191A"/>
          <w:sz w:val="22"/>
          <w:szCs w:val="22"/>
        </w:rPr>
        <w:t>", che trovi anche in homepage e poi segui questo percorso:</w:t>
      </w:r>
    </w:p>
    <w:p w:rsidR="00CA5134" w:rsidRPr="00336BB8" w:rsidRDefault="00CA5134" w:rsidP="00CA5134">
      <w:pPr>
        <w:numPr>
          <w:ilvl w:val="0"/>
          <w:numId w:val="2"/>
        </w:numPr>
        <w:shd w:val="clear" w:color="auto" w:fill="E3EEFA"/>
        <w:spacing w:before="100" w:beforeAutospacing="1" w:after="100" w:afterAutospacing="1" w:line="240" w:lineRule="auto"/>
        <w:rPr>
          <w:rFonts w:ascii="Tahoma" w:hAnsi="Tahoma" w:cs="Tahoma"/>
          <w:color w:val="004A93"/>
        </w:rPr>
      </w:pPr>
      <w:r w:rsidRPr="00336BB8">
        <w:rPr>
          <w:rFonts w:ascii="Tahoma" w:hAnsi="Tahoma" w:cs="Tahoma"/>
          <w:b/>
          <w:bCs/>
          <w:color w:val="004A93"/>
        </w:rPr>
        <w:t>Inserisci il tuo codice fiscale</w:t>
      </w:r>
      <w:r w:rsidRPr="00336BB8">
        <w:rPr>
          <w:rFonts w:ascii="Tahoma" w:hAnsi="Tahoma" w:cs="Tahoma"/>
          <w:color w:val="004A93"/>
        </w:rPr>
        <w:t> e seleziona la casella di sicurezza "Non sono un robot"</w:t>
      </w:r>
    </w:p>
    <w:p w:rsidR="00CA5134" w:rsidRPr="00336BB8" w:rsidRDefault="00CA5134" w:rsidP="00CA5134">
      <w:pPr>
        <w:numPr>
          <w:ilvl w:val="0"/>
          <w:numId w:val="2"/>
        </w:numPr>
        <w:shd w:val="clear" w:color="auto" w:fill="E3EEFA"/>
        <w:spacing w:before="100" w:beforeAutospacing="1" w:after="100" w:afterAutospacing="1" w:line="240" w:lineRule="auto"/>
        <w:rPr>
          <w:rFonts w:ascii="Tahoma" w:hAnsi="Tahoma" w:cs="Tahoma"/>
          <w:color w:val="004A93"/>
        </w:rPr>
      </w:pPr>
      <w:r w:rsidRPr="00336BB8">
        <w:rPr>
          <w:rFonts w:ascii="Tahoma" w:hAnsi="Tahoma" w:cs="Tahoma"/>
          <w:b/>
          <w:bCs/>
          <w:color w:val="004A93"/>
        </w:rPr>
        <w:t>Compila</w:t>
      </w:r>
      <w:r w:rsidRPr="00336BB8">
        <w:rPr>
          <w:rFonts w:ascii="Tahoma" w:hAnsi="Tahoma" w:cs="Tahoma"/>
          <w:color w:val="004A93"/>
        </w:rPr>
        <w:t> una scheda con i dati anagrafici e l'indirizzo e-mail (da digitare due volte per sicurezza)</w:t>
      </w:r>
    </w:p>
    <w:p w:rsidR="00CA5134" w:rsidRPr="00336BB8" w:rsidRDefault="00CA5134" w:rsidP="00CA5134">
      <w:pPr>
        <w:numPr>
          <w:ilvl w:val="0"/>
          <w:numId w:val="2"/>
        </w:numPr>
        <w:shd w:val="clear" w:color="auto" w:fill="E3EEFA"/>
        <w:spacing w:before="100" w:beforeAutospacing="1" w:after="100" w:afterAutospacing="1" w:line="240" w:lineRule="auto"/>
        <w:rPr>
          <w:rFonts w:ascii="Tahoma" w:hAnsi="Tahoma" w:cs="Tahoma"/>
          <w:color w:val="004A93"/>
        </w:rPr>
      </w:pPr>
      <w:r w:rsidRPr="00336BB8">
        <w:rPr>
          <w:rFonts w:ascii="Tahoma" w:hAnsi="Tahoma" w:cs="Tahoma"/>
          <w:b/>
          <w:bCs/>
          <w:color w:val="004A93"/>
        </w:rPr>
        <w:t>Leggi il riepilogo</w:t>
      </w:r>
      <w:r w:rsidRPr="00336BB8">
        <w:rPr>
          <w:rFonts w:ascii="Tahoma" w:hAnsi="Tahoma" w:cs="Tahoma"/>
          <w:color w:val="004A93"/>
        </w:rPr>
        <w:t> dei dati inseriti. Se i dati sono corretti, seleziona "conferma i tuoi dati" per completare la registrazione; altrimenti clicca su "torna indietro" per tornare al passaggio precedente ed effettuare le correzioni necessarie</w:t>
      </w:r>
    </w:p>
    <w:p w:rsidR="00CA5134" w:rsidRPr="00336BB8" w:rsidRDefault="00CA5134" w:rsidP="00CA5134">
      <w:pPr>
        <w:pStyle w:val="mt-3"/>
        <w:shd w:val="clear" w:color="auto" w:fill="FFFFFF"/>
        <w:rPr>
          <w:rFonts w:ascii="Tahoma" w:hAnsi="Tahoma" w:cs="Tahoma"/>
          <w:color w:val="19191A"/>
          <w:sz w:val="22"/>
          <w:szCs w:val="22"/>
        </w:rPr>
      </w:pPr>
      <w:r w:rsidRPr="00336BB8">
        <w:rPr>
          <w:rFonts w:ascii="Tahoma" w:hAnsi="Tahoma" w:cs="Tahoma"/>
          <w:b/>
          <w:bCs/>
          <w:color w:val="19191A"/>
          <w:sz w:val="22"/>
          <w:szCs w:val="22"/>
        </w:rPr>
        <w:t>A questo punto controlla la tua casella di posta</w:t>
      </w:r>
      <w:r w:rsidRPr="00336BB8">
        <w:rPr>
          <w:rFonts w:ascii="Tahoma" w:hAnsi="Tahoma" w:cs="Tahoma"/>
          <w:color w:val="19191A"/>
          <w:sz w:val="22"/>
          <w:szCs w:val="22"/>
        </w:rPr>
        <w:t>. Riceverai una e-mail all'indirizzo che hai indicato, in cui è riportato un link sul quale dovrai cliccare per confermare la registrazione. Riceverai quindi </w:t>
      </w:r>
      <w:r w:rsidRPr="00336BB8">
        <w:rPr>
          <w:rFonts w:ascii="Tahoma" w:hAnsi="Tahoma" w:cs="Tahoma"/>
          <w:b/>
          <w:bCs/>
          <w:color w:val="19191A"/>
          <w:sz w:val="22"/>
          <w:szCs w:val="22"/>
        </w:rPr>
        <w:t>una seconda e-mail</w:t>
      </w:r>
      <w:r w:rsidRPr="00336BB8">
        <w:rPr>
          <w:rFonts w:ascii="Tahoma" w:hAnsi="Tahoma" w:cs="Tahoma"/>
          <w:color w:val="19191A"/>
          <w:sz w:val="22"/>
          <w:szCs w:val="22"/>
        </w:rPr>
        <w:t xml:space="preserve"> con le credenziali (nome utente e password) per accedere al servizio "Iscrizioni on </w:t>
      </w:r>
      <w:proofErr w:type="spellStart"/>
      <w:r w:rsidRPr="00336BB8">
        <w:rPr>
          <w:rFonts w:ascii="Tahoma" w:hAnsi="Tahoma" w:cs="Tahoma"/>
          <w:color w:val="19191A"/>
          <w:sz w:val="22"/>
          <w:szCs w:val="22"/>
        </w:rPr>
        <w:t>line</w:t>
      </w:r>
      <w:proofErr w:type="spellEnd"/>
      <w:r w:rsidRPr="00336BB8">
        <w:rPr>
          <w:rFonts w:ascii="Tahoma" w:hAnsi="Tahoma" w:cs="Tahoma"/>
          <w:color w:val="19191A"/>
          <w:sz w:val="22"/>
          <w:szCs w:val="22"/>
        </w:rPr>
        <w:t>".</w:t>
      </w:r>
    </w:p>
    <w:p w:rsidR="00CA5134" w:rsidRPr="00336BB8" w:rsidRDefault="00CA5134" w:rsidP="00CA5134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2"/>
          <w:szCs w:val="22"/>
        </w:rPr>
      </w:pPr>
      <w:r w:rsidRPr="00336BB8">
        <w:rPr>
          <w:rFonts w:ascii="Tahoma" w:hAnsi="Tahoma" w:cs="Tahoma"/>
          <w:color w:val="19191A"/>
          <w:sz w:val="22"/>
          <w:szCs w:val="22"/>
        </w:rPr>
        <w:t>Al primo accesso al servizio ti viene richiesto di cambiare la password che è stata inviata via e-mail.</w:t>
      </w:r>
      <w:r w:rsidRPr="00336BB8">
        <w:rPr>
          <w:rFonts w:ascii="Tahoma" w:hAnsi="Tahoma" w:cs="Tahoma"/>
          <w:color w:val="19191A"/>
          <w:sz w:val="22"/>
          <w:szCs w:val="22"/>
        </w:rPr>
        <w:br/>
        <w:t>La password modificata deve essere di almeno </w:t>
      </w:r>
      <w:r w:rsidRPr="00336BB8">
        <w:rPr>
          <w:rFonts w:ascii="Tahoma" w:hAnsi="Tahoma" w:cs="Tahoma"/>
          <w:b/>
          <w:bCs/>
          <w:color w:val="19191A"/>
          <w:sz w:val="22"/>
          <w:szCs w:val="22"/>
        </w:rPr>
        <w:t>8 caratteri</w:t>
      </w:r>
      <w:r w:rsidRPr="00336BB8">
        <w:rPr>
          <w:rFonts w:ascii="Tahoma" w:hAnsi="Tahoma" w:cs="Tahoma"/>
          <w:color w:val="19191A"/>
          <w:sz w:val="22"/>
          <w:szCs w:val="22"/>
        </w:rPr>
        <w:t> e deve includere: </w:t>
      </w:r>
      <w:r w:rsidRPr="00336BB8">
        <w:rPr>
          <w:rFonts w:ascii="Tahoma" w:hAnsi="Tahoma" w:cs="Tahoma"/>
          <w:b/>
          <w:bCs/>
          <w:color w:val="19191A"/>
          <w:sz w:val="22"/>
          <w:szCs w:val="22"/>
        </w:rPr>
        <w:t>un numero, una lettera maiuscola e una lettera minuscola.</w:t>
      </w:r>
    </w:p>
    <w:p w:rsidR="00CA5134" w:rsidRPr="00336BB8" w:rsidRDefault="00CA5134" w:rsidP="00CA5134">
      <w:pPr>
        <w:shd w:val="clear" w:color="auto" w:fill="FBE5BC"/>
        <w:rPr>
          <w:rFonts w:ascii="Tahoma" w:hAnsi="Tahoma" w:cs="Tahoma"/>
          <w:color w:val="19191A"/>
        </w:rPr>
      </w:pPr>
      <w:r w:rsidRPr="00336BB8">
        <w:rPr>
          <w:rStyle w:val="Enfasigrassetto"/>
          <w:rFonts w:ascii="Tahoma" w:hAnsi="Tahoma" w:cs="Tahoma"/>
          <w:color w:val="19191A"/>
        </w:rPr>
        <w:t>FAI ATTENZIONE</w:t>
      </w:r>
      <w:r w:rsidRPr="00336BB8">
        <w:rPr>
          <w:rFonts w:ascii="Tahoma" w:hAnsi="Tahoma" w:cs="Tahoma"/>
          <w:color w:val="19191A"/>
        </w:rPr>
        <w:br/>
        <w:t xml:space="preserve">Non ti verrà inviata nessuna </w:t>
      </w:r>
      <w:proofErr w:type="spellStart"/>
      <w:r w:rsidRPr="00336BB8">
        <w:rPr>
          <w:rFonts w:ascii="Tahoma" w:hAnsi="Tahoma" w:cs="Tahoma"/>
          <w:color w:val="19191A"/>
        </w:rPr>
        <w:t>email</w:t>
      </w:r>
      <w:proofErr w:type="spellEnd"/>
      <w:r w:rsidRPr="00336BB8">
        <w:rPr>
          <w:rFonts w:ascii="Tahoma" w:hAnsi="Tahoma" w:cs="Tahoma"/>
          <w:color w:val="19191A"/>
        </w:rPr>
        <w:t xml:space="preserve"> contenente la tua password modificata.</w:t>
      </w:r>
      <w:r w:rsidRPr="00336BB8">
        <w:rPr>
          <w:rStyle w:val="Enfasigrassetto"/>
          <w:rFonts w:ascii="Tahoma" w:hAnsi="Tahoma" w:cs="Tahoma"/>
          <w:color w:val="19191A"/>
        </w:rPr>
        <w:t> Ti consigliamo quindi di annotarla</w:t>
      </w:r>
      <w:r w:rsidRPr="00336BB8">
        <w:rPr>
          <w:rFonts w:ascii="Tahoma" w:hAnsi="Tahoma" w:cs="Tahoma"/>
          <w:color w:val="19191A"/>
        </w:rPr>
        <w:t>. In caso la smarrissi, puoi comunque richiederla fornendo l'indirizzo di posta elettronica che hai utilizzato per registrarti.</w:t>
      </w:r>
    </w:p>
    <w:p w:rsidR="00F34115" w:rsidRPr="00336BB8" w:rsidRDefault="009F1E01" w:rsidP="00E347E6">
      <w:pPr>
        <w:rPr>
          <w:rFonts w:ascii="Tahoma" w:hAnsi="Tahoma" w:cs="Tahoma"/>
        </w:rPr>
      </w:pPr>
      <w:r w:rsidRPr="00336BB8">
        <w:rPr>
          <w:rFonts w:ascii="Tahoma" w:hAnsi="Tahoma" w:cs="Tahoma"/>
        </w:rPr>
        <w:fldChar w:fldCharType="end"/>
      </w:r>
      <w:r w:rsidR="00E347E6" w:rsidRPr="00336BB8">
        <w:rPr>
          <w:rFonts w:ascii="Tahoma" w:hAnsi="Tahoma" w:cs="Tahoma"/>
        </w:rPr>
        <w:t xml:space="preserve">Segui il VIDEO TUTORIAL </w:t>
      </w:r>
      <w:hyperlink r:id="rId13" w:history="1">
        <w:r w:rsidR="00E347E6" w:rsidRPr="00336BB8">
          <w:rPr>
            <w:rStyle w:val="Collegamentoipertestuale"/>
            <w:rFonts w:ascii="Tahoma" w:hAnsi="Tahoma" w:cs="Tahoma"/>
          </w:rPr>
          <w:t>https://www.youtube.com/watch?v=PYHrda_U51k&amp;feature=emb_title</w:t>
        </w:r>
      </w:hyperlink>
    </w:p>
    <w:p w:rsidR="00336BB8" w:rsidRDefault="00336BB8" w:rsidP="00EF082F">
      <w:pPr>
        <w:jc w:val="center"/>
        <w:rPr>
          <w:rFonts w:ascii="Tahoma" w:hAnsi="Tahoma" w:cs="Tahoma"/>
          <w:b/>
          <w:color w:val="00B050"/>
          <w:sz w:val="24"/>
          <w:szCs w:val="24"/>
        </w:rPr>
      </w:pPr>
    </w:p>
    <w:p w:rsidR="00336BB8" w:rsidRDefault="00336BB8" w:rsidP="00EF082F">
      <w:pPr>
        <w:jc w:val="center"/>
        <w:rPr>
          <w:rFonts w:ascii="Tahoma" w:hAnsi="Tahoma" w:cs="Tahoma"/>
          <w:b/>
          <w:color w:val="00B050"/>
          <w:sz w:val="24"/>
          <w:szCs w:val="24"/>
        </w:rPr>
      </w:pPr>
    </w:p>
    <w:p w:rsidR="00336BB8" w:rsidRDefault="00336BB8" w:rsidP="00EF082F">
      <w:pPr>
        <w:jc w:val="center"/>
        <w:rPr>
          <w:rFonts w:ascii="Tahoma" w:hAnsi="Tahoma" w:cs="Tahoma"/>
          <w:b/>
          <w:color w:val="00B050"/>
          <w:sz w:val="24"/>
          <w:szCs w:val="24"/>
        </w:rPr>
      </w:pPr>
    </w:p>
    <w:p w:rsidR="003D6B11" w:rsidRPr="0001701E" w:rsidRDefault="00E347E6" w:rsidP="00EF082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01701E">
        <w:rPr>
          <w:rFonts w:ascii="Tahoma" w:hAnsi="Tahoma" w:cs="Tahoma"/>
          <w:b/>
          <w:color w:val="00B050"/>
          <w:sz w:val="28"/>
          <w:szCs w:val="28"/>
        </w:rPr>
        <w:lastRenderedPageBreak/>
        <w:t xml:space="preserve">2 </w:t>
      </w:r>
      <w:r w:rsidR="00F34115" w:rsidRPr="0001701E">
        <w:rPr>
          <w:rFonts w:ascii="Tahoma" w:hAnsi="Tahoma" w:cs="Tahoma"/>
          <w:b/>
          <w:color w:val="00B050"/>
          <w:sz w:val="28"/>
          <w:szCs w:val="28"/>
        </w:rPr>
        <w:t>Compila e inoltra la domanda</w:t>
      </w:r>
      <w:bookmarkStart w:id="0" w:name="_Hlt59528751"/>
      <w:bookmarkStart w:id="1" w:name="_Hlt59528753"/>
      <w:bookmarkStart w:id="2" w:name="_Hlt59529386"/>
      <w:bookmarkStart w:id="3" w:name="_Hlt59528789"/>
      <w:bookmarkStart w:id="4" w:name="_Hlt59528795"/>
      <w:bookmarkEnd w:id="0"/>
      <w:bookmarkEnd w:id="1"/>
      <w:bookmarkEnd w:id="2"/>
      <w:bookmarkEnd w:id="3"/>
      <w:bookmarkEnd w:id="4"/>
    </w:p>
    <w:p w:rsidR="00F34115" w:rsidRPr="00336BB8" w:rsidRDefault="003D6B11" w:rsidP="003D6B11">
      <w:pPr>
        <w:rPr>
          <w:rFonts w:ascii="Tahoma" w:hAnsi="Tahoma" w:cs="Tahoma"/>
        </w:rPr>
      </w:pPr>
      <w:r w:rsidRPr="00336BB8">
        <w:rPr>
          <w:rFonts w:ascii="Tahoma" w:hAnsi="Tahoma" w:cs="Tahoma"/>
          <w:b/>
          <w:u w:val="single"/>
        </w:rPr>
        <w:t>Le domande di iscrizione dovranno essere presentate, per tutti gli ordini di scuola, dal</w:t>
      </w:r>
      <w:r w:rsidR="00336BB8">
        <w:rPr>
          <w:rFonts w:ascii="Tahoma" w:hAnsi="Tahoma" w:cs="Tahoma"/>
          <w:b/>
          <w:u w:val="single"/>
        </w:rPr>
        <w:t xml:space="preserve">le ore 8:00 del </w:t>
      </w:r>
      <w:r w:rsidRPr="00336BB8">
        <w:rPr>
          <w:rFonts w:ascii="Tahoma" w:hAnsi="Tahoma" w:cs="Tahoma"/>
          <w:b/>
          <w:u w:val="single"/>
        </w:rPr>
        <w:t>4 gennaio al</w:t>
      </w:r>
      <w:r w:rsidR="00336BB8">
        <w:rPr>
          <w:rFonts w:ascii="Tahoma" w:hAnsi="Tahoma" w:cs="Tahoma"/>
          <w:b/>
          <w:u w:val="single"/>
        </w:rPr>
        <w:t>le ore 20:00 del</w:t>
      </w:r>
      <w:r w:rsidRPr="00336BB8">
        <w:rPr>
          <w:rFonts w:ascii="Tahoma" w:hAnsi="Tahoma" w:cs="Tahoma"/>
          <w:b/>
          <w:u w:val="single"/>
        </w:rPr>
        <w:t xml:space="preserve"> 25 gennaio 2021.</w:t>
      </w:r>
      <w:r w:rsidRPr="00336BB8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</w:t>
      </w:r>
      <w:r w:rsidRPr="00336BB8">
        <w:rPr>
          <w:rFonts w:ascii="Tahoma" w:hAnsi="Tahoma" w:cs="Tahoma"/>
          <w:b/>
          <w:u w:val="single"/>
        </w:rPr>
        <w:t>Per la scuola dell'infanzia e per il corso serale dell’Istituto Agrario in “Servizi per l’agricoltura e lo sviluppo rurale”  si utilizzerà la procedura cartacea.</w:t>
      </w:r>
    </w:p>
    <w:p w:rsidR="004C7525" w:rsidRPr="00336BB8" w:rsidRDefault="004C7525" w:rsidP="004C7525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2"/>
          <w:szCs w:val="22"/>
        </w:rPr>
      </w:pPr>
      <w:r w:rsidRPr="00336BB8">
        <w:rPr>
          <w:rFonts w:ascii="Tahoma" w:hAnsi="Tahoma" w:cs="Tahoma"/>
          <w:color w:val="19191A"/>
          <w:sz w:val="22"/>
          <w:szCs w:val="22"/>
        </w:rPr>
        <w:t>Se sei in possesso di credenziali o di un'identità digitale SPID, puoi entrare nell'applicazione cliccando sul pulsante in alto a destra "</w:t>
      </w:r>
      <w:r w:rsidRPr="00336BB8">
        <w:rPr>
          <w:rStyle w:val="Enfasigrassetto"/>
          <w:rFonts w:ascii="Tahoma" w:hAnsi="Tahoma" w:cs="Tahoma"/>
          <w:color w:val="19191A"/>
          <w:sz w:val="22"/>
          <w:szCs w:val="22"/>
        </w:rPr>
        <w:t>Accedi al servizio</w:t>
      </w:r>
      <w:r w:rsidRPr="00336BB8">
        <w:rPr>
          <w:rFonts w:ascii="Tahoma" w:hAnsi="Tahoma" w:cs="Tahoma"/>
          <w:color w:val="19191A"/>
          <w:sz w:val="22"/>
          <w:szCs w:val="22"/>
        </w:rPr>
        <w:t>".</w:t>
      </w:r>
    </w:p>
    <w:p w:rsidR="004C7525" w:rsidRPr="00336BB8" w:rsidRDefault="004C7525" w:rsidP="003D6B11">
      <w:pPr>
        <w:pStyle w:val="Titolo2"/>
        <w:shd w:val="clear" w:color="auto" w:fill="FFFFFF"/>
        <w:spacing w:before="300" w:after="120"/>
        <w:rPr>
          <w:rFonts w:ascii="Tahoma" w:hAnsi="Tahoma" w:cs="Tahoma"/>
          <w:color w:val="003366"/>
          <w:sz w:val="22"/>
          <w:szCs w:val="22"/>
        </w:rPr>
      </w:pPr>
      <w:r w:rsidRPr="00336BB8">
        <w:rPr>
          <w:rFonts w:ascii="Tahoma" w:hAnsi="Tahoma" w:cs="Tahoma"/>
          <w:color w:val="003366"/>
          <w:sz w:val="22"/>
          <w:szCs w:val="22"/>
        </w:rPr>
        <w:t>Primo accesso, abilitazione al servizio</w:t>
      </w:r>
      <w:r w:rsidR="003D6B11" w:rsidRPr="00336BB8">
        <w:rPr>
          <w:rFonts w:ascii="Tahoma" w:hAnsi="Tahoma" w:cs="Tahoma"/>
          <w:color w:val="003366"/>
          <w:sz w:val="22"/>
          <w:szCs w:val="22"/>
        </w:rPr>
        <w:t xml:space="preserve">                                                                                   </w:t>
      </w:r>
      <w:r w:rsidRPr="00336BB8">
        <w:rPr>
          <w:rFonts w:ascii="Tahoma" w:hAnsi="Tahoma" w:cs="Tahoma"/>
          <w:color w:val="19191A"/>
          <w:sz w:val="22"/>
          <w:szCs w:val="22"/>
        </w:rPr>
        <w:t>Al primo accesso, l'applicazione ti chiede di </w:t>
      </w:r>
      <w:r w:rsidRPr="00336BB8">
        <w:rPr>
          <w:rFonts w:ascii="Tahoma" w:hAnsi="Tahoma" w:cs="Tahoma"/>
          <w:b w:val="0"/>
          <w:bCs w:val="0"/>
          <w:color w:val="19191A"/>
          <w:sz w:val="22"/>
          <w:szCs w:val="22"/>
        </w:rPr>
        <w:t>confermare o integrare i dati di registrazione</w:t>
      </w:r>
      <w:r w:rsidRPr="00336BB8">
        <w:rPr>
          <w:rFonts w:ascii="Tahoma" w:hAnsi="Tahoma" w:cs="Tahoma"/>
          <w:color w:val="19191A"/>
          <w:sz w:val="22"/>
          <w:szCs w:val="22"/>
        </w:rPr>
        <w:t> (abilitazione al servizio). Una volta inseriti e confermati i dati puoi procedere con l'iscrizione.</w:t>
      </w:r>
      <w:r w:rsidR="003D6B11" w:rsidRPr="00336BB8">
        <w:rPr>
          <w:rFonts w:ascii="Tahoma" w:hAnsi="Tahoma" w:cs="Tahoma"/>
          <w:color w:val="003366"/>
          <w:sz w:val="22"/>
          <w:szCs w:val="22"/>
        </w:rPr>
        <w:t xml:space="preserve">                                                                                                          </w:t>
      </w:r>
      <w:r w:rsidRPr="00336BB8">
        <w:rPr>
          <w:rFonts w:ascii="Tahoma" w:hAnsi="Tahoma" w:cs="Tahoma"/>
          <w:color w:val="003366"/>
          <w:sz w:val="22"/>
          <w:szCs w:val="22"/>
        </w:rPr>
        <w:t>Nuova domanda di iscrizione</w:t>
      </w:r>
      <w:r w:rsidR="003D6B11" w:rsidRPr="00336BB8">
        <w:rPr>
          <w:rFonts w:ascii="Tahoma" w:hAnsi="Tahoma" w:cs="Tahoma"/>
          <w:color w:val="003366"/>
          <w:sz w:val="22"/>
          <w:szCs w:val="22"/>
        </w:rPr>
        <w:t xml:space="preserve">                                                                                            </w:t>
      </w:r>
      <w:r w:rsidR="00336BB8">
        <w:rPr>
          <w:rFonts w:ascii="Tahoma" w:hAnsi="Tahoma" w:cs="Tahoma"/>
          <w:color w:val="003366"/>
          <w:sz w:val="22"/>
          <w:szCs w:val="22"/>
        </w:rPr>
        <w:t xml:space="preserve">   </w:t>
      </w:r>
      <w:r w:rsidR="003D6B11" w:rsidRPr="00336BB8">
        <w:rPr>
          <w:rFonts w:ascii="Tahoma" w:hAnsi="Tahoma" w:cs="Tahoma"/>
          <w:color w:val="003366"/>
          <w:sz w:val="22"/>
          <w:szCs w:val="22"/>
        </w:rPr>
        <w:t xml:space="preserve"> </w:t>
      </w:r>
      <w:r w:rsidRPr="00336BB8">
        <w:rPr>
          <w:rFonts w:ascii="Tahoma" w:hAnsi="Tahoma" w:cs="Tahoma"/>
          <w:color w:val="19191A"/>
          <w:sz w:val="22"/>
          <w:szCs w:val="22"/>
        </w:rPr>
        <w:t>Per compilare la domanda di iscrizione clicca sul pulsante “</w:t>
      </w:r>
      <w:r w:rsidRPr="00336BB8">
        <w:rPr>
          <w:rFonts w:ascii="Tahoma" w:hAnsi="Tahoma" w:cs="Tahoma"/>
          <w:b w:val="0"/>
          <w:bCs w:val="0"/>
          <w:color w:val="19191A"/>
          <w:sz w:val="22"/>
          <w:szCs w:val="22"/>
        </w:rPr>
        <w:t>Nuova domanda</w:t>
      </w:r>
      <w:r w:rsidRPr="00336BB8">
        <w:rPr>
          <w:rFonts w:ascii="Tahoma" w:hAnsi="Tahoma" w:cs="Tahoma"/>
          <w:color w:val="19191A"/>
          <w:sz w:val="22"/>
          <w:szCs w:val="22"/>
        </w:rPr>
        <w:t>”.</w:t>
      </w:r>
      <w:r w:rsidR="003D6B11" w:rsidRPr="00336BB8">
        <w:rPr>
          <w:rFonts w:ascii="Tahoma" w:hAnsi="Tahoma" w:cs="Tahoma"/>
          <w:color w:val="19191A"/>
          <w:sz w:val="22"/>
          <w:szCs w:val="22"/>
        </w:rPr>
        <w:t xml:space="preserve"> </w:t>
      </w:r>
      <w:r w:rsidRPr="00336BB8">
        <w:rPr>
          <w:rFonts w:ascii="Tahoma" w:hAnsi="Tahoma" w:cs="Tahoma"/>
          <w:color w:val="19191A"/>
          <w:sz w:val="22"/>
          <w:szCs w:val="22"/>
        </w:rPr>
        <w:t>La domanda si articola in quattro sezioni:</w:t>
      </w:r>
    </w:p>
    <w:p w:rsidR="004C7525" w:rsidRPr="00336BB8" w:rsidRDefault="004C7525" w:rsidP="004C7525">
      <w:pPr>
        <w:numPr>
          <w:ilvl w:val="0"/>
          <w:numId w:val="3"/>
        </w:numPr>
        <w:shd w:val="clear" w:color="auto" w:fill="E3EEFA"/>
        <w:spacing w:before="100" w:beforeAutospacing="1" w:after="100" w:afterAutospacing="1" w:line="240" w:lineRule="auto"/>
        <w:rPr>
          <w:rFonts w:ascii="Tahoma" w:hAnsi="Tahoma" w:cs="Tahoma"/>
          <w:color w:val="004A93"/>
        </w:rPr>
      </w:pPr>
      <w:r w:rsidRPr="00336BB8">
        <w:rPr>
          <w:rFonts w:ascii="Tahoma" w:hAnsi="Tahoma" w:cs="Tahoma"/>
          <w:b/>
          <w:bCs/>
          <w:color w:val="004A93"/>
        </w:rPr>
        <w:t>Dati alunno</w:t>
      </w:r>
      <w:r w:rsidRPr="00336BB8">
        <w:rPr>
          <w:rFonts w:ascii="Tahoma" w:hAnsi="Tahoma" w:cs="Tahoma"/>
          <w:color w:val="004A93"/>
        </w:rPr>
        <w:br/>
        <w:t>Dovrai inserire i dati anagrafici e di residenza. È richiesto, ma non obbligatorio, il codice meccanografico della Scuola di provenienza.</w:t>
      </w:r>
    </w:p>
    <w:p w:rsidR="004C7525" w:rsidRPr="00336BB8" w:rsidRDefault="004C7525" w:rsidP="004C7525">
      <w:pPr>
        <w:numPr>
          <w:ilvl w:val="0"/>
          <w:numId w:val="3"/>
        </w:numPr>
        <w:shd w:val="clear" w:color="auto" w:fill="E3EEFA"/>
        <w:spacing w:before="100" w:beforeAutospacing="1" w:after="100" w:afterAutospacing="1" w:line="240" w:lineRule="auto"/>
        <w:rPr>
          <w:rFonts w:ascii="Tahoma" w:hAnsi="Tahoma" w:cs="Tahoma"/>
          <w:color w:val="004A93"/>
        </w:rPr>
      </w:pPr>
      <w:r w:rsidRPr="00336BB8">
        <w:rPr>
          <w:rFonts w:ascii="Tahoma" w:hAnsi="Tahoma" w:cs="Tahoma"/>
          <w:b/>
          <w:bCs/>
          <w:color w:val="004A93"/>
        </w:rPr>
        <w:t>Dati famiglia</w:t>
      </w:r>
      <w:r w:rsidRPr="00336BB8">
        <w:rPr>
          <w:rFonts w:ascii="Tahoma" w:hAnsi="Tahoma" w:cs="Tahoma"/>
          <w:color w:val="004A93"/>
        </w:rPr>
        <w:br/>
        <w:t xml:space="preserve">Dovrai confermare e/o integrare le informazioni sui genitori o su chi presenta la domanda(telefono, </w:t>
      </w:r>
      <w:proofErr w:type="spellStart"/>
      <w:r w:rsidRPr="00336BB8">
        <w:rPr>
          <w:rFonts w:ascii="Tahoma" w:hAnsi="Tahoma" w:cs="Tahoma"/>
          <w:color w:val="004A93"/>
        </w:rPr>
        <w:t>email</w:t>
      </w:r>
      <w:proofErr w:type="spellEnd"/>
      <w:r w:rsidRPr="00336BB8">
        <w:rPr>
          <w:rFonts w:ascii="Tahoma" w:hAnsi="Tahoma" w:cs="Tahoma"/>
          <w:color w:val="004A93"/>
        </w:rPr>
        <w:t>, residenza e domicilio), sulla scelta dell’insegnamento della religione cattolica e sui dati relativi a eventuali disabilità.</w:t>
      </w:r>
    </w:p>
    <w:p w:rsidR="004C7525" w:rsidRPr="00336BB8" w:rsidRDefault="004C7525" w:rsidP="004C7525">
      <w:pPr>
        <w:numPr>
          <w:ilvl w:val="0"/>
          <w:numId w:val="3"/>
        </w:numPr>
        <w:shd w:val="clear" w:color="auto" w:fill="E3EEFA"/>
        <w:spacing w:before="100" w:beforeAutospacing="1" w:after="100" w:afterAutospacing="1" w:line="240" w:lineRule="auto"/>
        <w:rPr>
          <w:rFonts w:ascii="Tahoma" w:hAnsi="Tahoma" w:cs="Tahoma"/>
          <w:color w:val="004A93"/>
        </w:rPr>
      </w:pPr>
      <w:r w:rsidRPr="00336BB8">
        <w:rPr>
          <w:rFonts w:ascii="Tahoma" w:hAnsi="Tahoma" w:cs="Tahoma"/>
          <w:b/>
          <w:bCs/>
          <w:color w:val="004A93"/>
        </w:rPr>
        <w:t>Dati scuola</w:t>
      </w:r>
      <w:r w:rsidRPr="00336BB8">
        <w:rPr>
          <w:rFonts w:ascii="Tahoma" w:hAnsi="Tahoma" w:cs="Tahoma"/>
          <w:color w:val="004A93"/>
        </w:rPr>
        <w:br/>
        <w:t>Dovrai scegliere, in ordine di priorità, le scuole o i centri di formazione professionale (CFP) a cui indirizzare la domanda indicando il loro codice identificativo.</w:t>
      </w:r>
    </w:p>
    <w:p w:rsidR="004C7525" w:rsidRPr="00336BB8" w:rsidRDefault="004C7525" w:rsidP="004C7525">
      <w:pPr>
        <w:numPr>
          <w:ilvl w:val="0"/>
          <w:numId w:val="3"/>
        </w:numPr>
        <w:shd w:val="clear" w:color="auto" w:fill="E3EEFA"/>
        <w:spacing w:before="100" w:beforeAutospacing="1" w:after="100" w:afterAutospacing="1" w:line="240" w:lineRule="auto"/>
        <w:rPr>
          <w:rFonts w:ascii="Tahoma" w:hAnsi="Tahoma" w:cs="Tahoma"/>
          <w:color w:val="004A93"/>
        </w:rPr>
      </w:pPr>
      <w:r w:rsidRPr="00336BB8">
        <w:rPr>
          <w:rFonts w:ascii="Tahoma" w:hAnsi="Tahoma" w:cs="Tahoma"/>
          <w:b/>
          <w:bCs/>
          <w:color w:val="004A93"/>
        </w:rPr>
        <w:t>Conclusione</w:t>
      </w:r>
      <w:r w:rsidRPr="00336BB8">
        <w:rPr>
          <w:rFonts w:ascii="Tahoma" w:hAnsi="Tahoma" w:cs="Tahoma"/>
          <w:color w:val="004A93"/>
        </w:rPr>
        <w:br/>
        <w:t>Potrai effettuare l'inoltro della domanda. Ricordati di visualizzarne l'anteprima per verificare la correttezza dei dati inseriti.</w:t>
      </w:r>
    </w:p>
    <w:p w:rsidR="004C7525" w:rsidRPr="00336BB8" w:rsidRDefault="004C7525" w:rsidP="004C7525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2"/>
          <w:szCs w:val="22"/>
        </w:rPr>
      </w:pPr>
      <w:r w:rsidRPr="00336BB8">
        <w:rPr>
          <w:rFonts w:ascii="Tahoma" w:hAnsi="Tahoma" w:cs="Tahoma"/>
          <w:color w:val="19191A"/>
          <w:sz w:val="22"/>
          <w:szCs w:val="22"/>
        </w:rPr>
        <w:t>Le sezioni della domanda </w:t>
      </w:r>
      <w:r w:rsidRPr="00336BB8">
        <w:rPr>
          <w:rFonts w:ascii="Tahoma" w:hAnsi="Tahoma" w:cs="Tahoma"/>
          <w:b/>
          <w:bCs/>
          <w:color w:val="19191A"/>
          <w:sz w:val="22"/>
          <w:szCs w:val="22"/>
        </w:rPr>
        <w:t>possono essere compilate in tempi diversi</w:t>
      </w:r>
      <w:r w:rsidRPr="00336BB8">
        <w:rPr>
          <w:rFonts w:ascii="Tahoma" w:hAnsi="Tahoma" w:cs="Tahoma"/>
          <w:color w:val="19191A"/>
          <w:sz w:val="22"/>
          <w:szCs w:val="22"/>
        </w:rPr>
        <w:t> e, quindi, se desideri fare una pausa, puoi salvare le informazioni inserite senza inoltrare la domanda.</w:t>
      </w:r>
      <w:r w:rsidR="003D6B11" w:rsidRPr="00336BB8">
        <w:rPr>
          <w:rFonts w:ascii="Tahoma" w:hAnsi="Tahoma" w:cs="Tahoma"/>
          <w:color w:val="19191A"/>
          <w:sz w:val="22"/>
          <w:szCs w:val="22"/>
        </w:rPr>
        <w:t xml:space="preserve">                </w:t>
      </w:r>
      <w:r w:rsidRPr="00336BB8">
        <w:rPr>
          <w:rFonts w:ascii="Tahoma" w:hAnsi="Tahoma" w:cs="Tahoma"/>
          <w:color w:val="19191A"/>
          <w:sz w:val="22"/>
          <w:szCs w:val="22"/>
        </w:rPr>
        <w:t>La domanda viene inoltrata alla prima scuola/CFP scelta. Le scuole indicate come seconda e terza scelta saranno invece coinvolte, una dopo l’altra, </w:t>
      </w:r>
      <w:r w:rsidRPr="00336BB8">
        <w:rPr>
          <w:rFonts w:ascii="Tahoma" w:hAnsi="Tahoma" w:cs="Tahoma"/>
          <w:b/>
          <w:bCs/>
          <w:color w:val="19191A"/>
          <w:sz w:val="22"/>
          <w:szCs w:val="22"/>
        </w:rPr>
        <w:t>solo nel caso in cui la prima non abbia disponibilità di posti</w:t>
      </w:r>
      <w:r w:rsidRPr="00336BB8">
        <w:rPr>
          <w:rFonts w:ascii="Tahoma" w:hAnsi="Tahoma" w:cs="Tahoma"/>
          <w:color w:val="19191A"/>
          <w:sz w:val="22"/>
          <w:szCs w:val="22"/>
        </w:rPr>
        <w:t> per il nuovo anno scolastico.</w:t>
      </w:r>
      <w:r w:rsidR="003D6B11" w:rsidRPr="00336BB8">
        <w:rPr>
          <w:rFonts w:ascii="Tahoma" w:hAnsi="Tahoma" w:cs="Tahoma"/>
          <w:color w:val="19191A"/>
          <w:sz w:val="22"/>
          <w:szCs w:val="22"/>
        </w:rPr>
        <w:t xml:space="preserve">                                                                                                         </w:t>
      </w:r>
      <w:r w:rsidRPr="00336BB8">
        <w:rPr>
          <w:rFonts w:ascii="Tahoma" w:hAnsi="Tahoma" w:cs="Tahoma"/>
          <w:color w:val="19191A"/>
          <w:sz w:val="22"/>
          <w:szCs w:val="22"/>
        </w:rPr>
        <w:t>Se non conosci i codici delle Scuole scelte puoi cercarli su “</w:t>
      </w:r>
      <w:hyperlink r:id="rId14" w:tgtFrame="_blank" w:tooltip="Apri il link in nuovo tab" w:history="1">
        <w:r w:rsidRPr="00336BB8">
          <w:rPr>
            <w:rFonts w:ascii="Tahoma" w:hAnsi="Tahoma" w:cs="Tahoma"/>
            <w:sz w:val="22"/>
            <w:szCs w:val="22"/>
          </w:rPr>
          <w:t>Scuola in Chiaro</w:t>
        </w:r>
      </w:hyperlink>
      <w:r w:rsidRPr="00336BB8">
        <w:rPr>
          <w:rFonts w:ascii="Tahoma" w:hAnsi="Tahoma" w:cs="Tahoma"/>
          <w:color w:val="19191A"/>
          <w:sz w:val="22"/>
          <w:szCs w:val="22"/>
        </w:rPr>
        <w:t>”.</w:t>
      </w:r>
    </w:p>
    <w:p w:rsidR="004C7525" w:rsidRPr="00336BB8" w:rsidRDefault="004C7525" w:rsidP="004C7525">
      <w:pPr>
        <w:pStyle w:val="Titolo3"/>
        <w:shd w:val="clear" w:color="auto" w:fill="FBE5BC"/>
        <w:spacing w:before="0" w:after="120"/>
        <w:rPr>
          <w:rFonts w:ascii="inherit" w:hAnsi="inherit" w:cs="Tahoma"/>
          <w:color w:val="000000"/>
        </w:rPr>
      </w:pPr>
      <w:r w:rsidRPr="00336BB8">
        <w:rPr>
          <w:rFonts w:ascii="inherit" w:hAnsi="inherit" w:cs="Tahoma"/>
          <w:color w:val="000000"/>
        </w:rPr>
        <w:t>FAI MOLTA ATTENZIONE</w:t>
      </w:r>
    </w:p>
    <w:p w:rsidR="004C7525" w:rsidRPr="00336BB8" w:rsidRDefault="004C7525" w:rsidP="004C7525">
      <w:pPr>
        <w:shd w:val="clear" w:color="auto" w:fill="FBE5BC"/>
        <w:rPr>
          <w:rFonts w:ascii="Tahoma" w:hAnsi="Tahoma" w:cs="Tahoma"/>
          <w:color w:val="19191A"/>
        </w:rPr>
      </w:pPr>
      <w:r w:rsidRPr="00336BB8">
        <w:rPr>
          <w:rFonts w:ascii="Tahoma" w:hAnsi="Tahoma" w:cs="Tahoma"/>
          <w:b/>
          <w:bCs/>
          <w:color w:val="19191A"/>
        </w:rPr>
        <w:t>La domanda, se inoltrata, non può essere modificata.</w:t>
      </w:r>
      <w:r w:rsidRPr="00336BB8">
        <w:rPr>
          <w:rFonts w:ascii="Tahoma" w:hAnsi="Tahoma" w:cs="Tahoma"/>
          <w:color w:val="19191A"/>
        </w:rPr>
        <w:br/>
        <w:t xml:space="preserve">Se devi apportare delle modifiche contatta la scuola destinataria della domanda che potrà restituirtela sempre attraverso il portale "Iscrizioni on </w:t>
      </w:r>
      <w:proofErr w:type="spellStart"/>
      <w:r w:rsidRPr="00336BB8">
        <w:rPr>
          <w:rFonts w:ascii="Tahoma" w:hAnsi="Tahoma" w:cs="Tahoma"/>
          <w:color w:val="19191A"/>
        </w:rPr>
        <w:t>line</w:t>
      </w:r>
      <w:proofErr w:type="spellEnd"/>
      <w:r w:rsidRPr="00336BB8">
        <w:rPr>
          <w:rFonts w:ascii="Tahoma" w:hAnsi="Tahoma" w:cs="Tahoma"/>
          <w:color w:val="19191A"/>
        </w:rPr>
        <w:t>".</w:t>
      </w:r>
    </w:p>
    <w:p w:rsidR="00F34115" w:rsidRPr="00336BB8" w:rsidRDefault="003D6B11" w:rsidP="004C7525">
      <w:pPr>
        <w:rPr>
          <w:rFonts w:ascii="Tahoma" w:hAnsi="Tahoma" w:cs="Tahoma"/>
        </w:rPr>
      </w:pPr>
      <w:r w:rsidRPr="00336BB8">
        <w:rPr>
          <w:rFonts w:ascii="Tahoma" w:hAnsi="Tahoma" w:cs="Tahoma"/>
        </w:rPr>
        <w:t xml:space="preserve"> </w:t>
      </w:r>
      <w:r w:rsidR="00EF082F" w:rsidRPr="00336BB8">
        <w:rPr>
          <w:rFonts w:ascii="Tahoma" w:hAnsi="Tahoma" w:cs="Tahoma"/>
        </w:rPr>
        <w:t xml:space="preserve">Segui il VIDEO TUTORIAL </w:t>
      </w:r>
      <w:hyperlink r:id="rId15" w:history="1">
        <w:r w:rsidR="00EF082F" w:rsidRPr="00336BB8">
          <w:rPr>
            <w:rStyle w:val="Collegamentoipertestuale"/>
            <w:rFonts w:ascii="Tahoma" w:hAnsi="Tahoma" w:cs="Tahoma"/>
          </w:rPr>
          <w:t>https://www.youtube.com/watch?v=756PjTfsMHo&amp;feature=emb_title</w:t>
        </w:r>
      </w:hyperlink>
      <w:r w:rsidR="009F1E01" w:rsidRPr="009F1E01">
        <w:rPr>
          <w:rFonts w:ascii="Tahoma" w:hAnsi="Tahoma" w:cs="Tahoma"/>
        </w:rPr>
        <w:fldChar w:fldCharType="begin"/>
      </w:r>
      <w:r w:rsidR="00F34115" w:rsidRPr="00336BB8">
        <w:rPr>
          <w:rFonts w:ascii="Tahoma" w:hAnsi="Tahoma" w:cs="Tahoma"/>
        </w:rPr>
        <w:instrText xml:space="preserve"> HYPERLINK "https://www.istruzione.it/iscrizionionline/come-seguire-l-iter.html" </w:instrText>
      </w:r>
      <w:r w:rsidR="009F1E01" w:rsidRPr="009F1E01">
        <w:rPr>
          <w:rFonts w:ascii="Tahoma" w:hAnsi="Tahoma" w:cs="Tahoma"/>
        </w:rPr>
        <w:fldChar w:fldCharType="separate"/>
      </w:r>
    </w:p>
    <w:p w:rsidR="0001701E" w:rsidRPr="0001701E" w:rsidRDefault="00336BB8" w:rsidP="0001701E">
      <w:pPr>
        <w:pStyle w:val="Titolo2"/>
        <w:shd w:val="clear" w:color="auto" w:fill="FFFFFF"/>
        <w:spacing w:before="300" w:after="120"/>
        <w:jc w:val="center"/>
        <w:rPr>
          <w:rFonts w:ascii="Tahoma" w:hAnsi="Tahoma" w:cs="Tahoma"/>
          <w:color w:val="00B050"/>
          <w:sz w:val="28"/>
          <w:szCs w:val="28"/>
        </w:rPr>
      </w:pPr>
      <w:r w:rsidRPr="0001701E">
        <w:rPr>
          <w:rFonts w:ascii="Tahoma" w:hAnsi="Tahoma" w:cs="Tahoma"/>
          <w:color w:val="00B050"/>
          <w:sz w:val="28"/>
          <w:szCs w:val="28"/>
        </w:rPr>
        <w:lastRenderedPageBreak/>
        <w:t xml:space="preserve">3 </w:t>
      </w:r>
      <w:r w:rsidR="00F34115" w:rsidRPr="0001701E">
        <w:rPr>
          <w:rFonts w:ascii="Tahoma" w:hAnsi="Tahoma" w:cs="Tahoma"/>
          <w:color w:val="00B050"/>
          <w:sz w:val="28"/>
          <w:szCs w:val="28"/>
        </w:rPr>
        <w:t>Segui l'iter della domanda</w:t>
      </w:r>
    </w:p>
    <w:p w:rsidR="00336BB8" w:rsidRPr="00336BB8" w:rsidRDefault="009F1E01" w:rsidP="00336BB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2"/>
          <w:szCs w:val="22"/>
        </w:rPr>
      </w:pPr>
      <w:r w:rsidRPr="00336BB8">
        <w:rPr>
          <w:rFonts w:ascii="Tahoma" w:hAnsi="Tahoma" w:cs="Tahoma"/>
          <w:sz w:val="22"/>
          <w:szCs w:val="22"/>
        </w:rPr>
        <w:fldChar w:fldCharType="end"/>
      </w:r>
      <w:r w:rsidR="00336BB8" w:rsidRPr="00336BB8">
        <w:rPr>
          <w:rFonts w:ascii="Tahoma" w:hAnsi="Tahoma" w:cs="Tahoma"/>
          <w:color w:val="19191A"/>
          <w:sz w:val="22"/>
          <w:szCs w:val="22"/>
        </w:rPr>
        <w:t>La domanda inoltrata arriva alla scuola o al CFP prescelto. Il sistema restituisce automaticamente una </w:t>
      </w:r>
      <w:r w:rsidR="00336BB8" w:rsidRPr="00336BB8">
        <w:rPr>
          <w:rFonts w:ascii="Tahoma" w:hAnsi="Tahoma" w:cs="Tahoma"/>
          <w:b/>
          <w:bCs/>
          <w:color w:val="19191A"/>
          <w:sz w:val="22"/>
          <w:szCs w:val="22"/>
        </w:rPr>
        <w:t>ricevuta di conferma</w:t>
      </w:r>
      <w:r w:rsidR="00336BB8" w:rsidRPr="00336BB8">
        <w:rPr>
          <w:rFonts w:ascii="Tahoma" w:hAnsi="Tahoma" w:cs="Tahoma"/>
          <w:color w:val="19191A"/>
          <w:sz w:val="22"/>
          <w:szCs w:val="22"/>
        </w:rPr>
        <w:t> d'invio della domanda.</w:t>
      </w:r>
      <w:r w:rsidR="00336BB8" w:rsidRPr="00336BB8">
        <w:rPr>
          <w:rFonts w:ascii="Tahoma" w:hAnsi="Tahoma" w:cs="Tahoma"/>
          <w:color w:val="19191A"/>
          <w:sz w:val="22"/>
          <w:szCs w:val="22"/>
        </w:rPr>
        <w:br/>
        <w:t>Una copia della ricevuta ti verrà inviata sulla casella di posta elettronica indicata. A chiusura del periodo riservato alle iscrizioni la scuola di destinazione, che ha presa in carico la domanda, </w:t>
      </w:r>
      <w:r w:rsidR="00336BB8" w:rsidRPr="00336BB8">
        <w:rPr>
          <w:rFonts w:ascii="Tahoma" w:hAnsi="Tahoma" w:cs="Tahoma"/>
          <w:b/>
          <w:bCs/>
          <w:color w:val="19191A"/>
          <w:sz w:val="22"/>
          <w:szCs w:val="22"/>
        </w:rPr>
        <w:t>conferma l'accettazione</w:t>
      </w:r>
      <w:r w:rsidR="00336BB8" w:rsidRPr="00336BB8">
        <w:rPr>
          <w:rFonts w:ascii="Tahoma" w:hAnsi="Tahoma" w:cs="Tahoma"/>
          <w:color w:val="19191A"/>
          <w:sz w:val="22"/>
          <w:szCs w:val="22"/>
        </w:rPr>
        <w:t> oppure, in caso di indisponibilità di posti, la indirizza ad altra scuola, scelta dal genitore come soluzione alternativa.</w:t>
      </w:r>
      <w:r w:rsidR="00336BB8" w:rsidRPr="00336BB8">
        <w:rPr>
          <w:rFonts w:ascii="Tahoma" w:hAnsi="Tahoma" w:cs="Tahoma"/>
          <w:color w:val="19191A"/>
          <w:sz w:val="22"/>
          <w:szCs w:val="22"/>
        </w:rPr>
        <w:br/>
        <w:t>La famiglia riceve via e-mail </w:t>
      </w:r>
      <w:r w:rsidR="00336BB8" w:rsidRPr="00336BB8">
        <w:rPr>
          <w:rFonts w:ascii="Tahoma" w:hAnsi="Tahoma" w:cs="Tahoma"/>
          <w:b/>
          <w:bCs/>
          <w:color w:val="19191A"/>
          <w:sz w:val="22"/>
          <w:szCs w:val="22"/>
        </w:rPr>
        <w:t>tutti gli aggiornamenti sullo stato della domanda</w:t>
      </w:r>
      <w:r w:rsidR="00336BB8" w:rsidRPr="00336BB8">
        <w:rPr>
          <w:rFonts w:ascii="Tahoma" w:hAnsi="Tahoma" w:cs="Tahoma"/>
          <w:color w:val="19191A"/>
          <w:sz w:val="22"/>
          <w:szCs w:val="22"/>
        </w:rPr>
        <w:t> sino alla conferma di accettazione finale.</w:t>
      </w:r>
    </w:p>
    <w:p w:rsidR="00336BB8" w:rsidRPr="00336BB8" w:rsidRDefault="00336BB8" w:rsidP="00336BB8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lang w:eastAsia="it-IT"/>
        </w:rPr>
      </w:pPr>
      <w:r w:rsidRPr="00336BB8">
        <w:rPr>
          <w:rFonts w:ascii="Tahoma" w:eastAsia="Times New Roman" w:hAnsi="Tahoma" w:cs="Tahoma"/>
          <w:color w:val="19191A"/>
          <w:lang w:eastAsia="it-IT"/>
        </w:rPr>
        <w:t>La domanda può essere:</w:t>
      </w:r>
    </w:p>
    <w:p w:rsidR="00336BB8" w:rsidRPr="00336BB8" w:rsidRDefault="00336BB8" w:rsidP="00336BB8">
      <w:pPr>
        <w:numPr>
          <w:ilvl w:val="0"/>
          <w:numId w:val="4"/>
        </w:numPr>
        <w:shd w:val="clear" w:color="auto" w:fill="FBFAFC"/>
        <w:spacing w:before="100" w:beforeAutospacing="1" w:after="100" w:afterAutospacing="1" w:line="240" w:lineRule="auto"/>
        <w:rPr>
          <w:rFonts w:ascii="Tahoma" w:eastAsia="Times New Roman" w:hAnsi="Tahoma" w:cs="Tahoma"/>
          <w:color w:val="363637"/>
          <w:lang w:eastAsia="it-IT"/>
        </w:rPr>
      </w:pPr>
      <w:r w:rsidRPr="00336BB8">
        <w:rPr>
          <w:rFonts w:ascii="Tahoma" w:eastAsia="Times New Roman" w:hAnsi="Tahoma" w:cs="Tahoma"/>
          <w:color w:val="363637"/>
          <w:lang w:eastAsia="it-IT"/>
        </w:rPr>
        <w:t> </w:t>
      </w:r>
      <w:r w:rsidRPr="00336BB8">
        <w:rPr>
          <w:rFonts w:ascii="Tahoma" w:eastAsia="Times New Roman" w:hAnsi="Tahoma" w:cs="Tahoma"/>
          <w:b/>
          <w:bCs/>
          <w:color w:val="924200"/>
          <w:lang w:eastAsia="it-IT"/>
        </w:rPr>
        <w:t>Inoltrata</w:t>
      </w:r>
      <w:r w:rsidRPr="00336BB8">
        <w:rPr>
          <w:rFonts w:ascii="Tahoma" w:eastAsia="Times New Roman" w:hAnsi="Tahoma" w:cs="Tahoma"/>
          <w:color w:val="363637"/>
          <w:lang w:eastAsia="it-IT"/>
        </w:rPr>
        <w:br/>
        <w:t>La domanda è stata inoltrata alla scuola/CFP prescelta/o.</w:t>
      </w:r>
    </w:p>
    <w:p w:rsidR="00336BB8" w:rsidRPr="00336BB8" w:rsidRDefault="00336BB8" w:rsidP="00336BB8">
      <w:pPr>
        <w:numPr>
          <w:ilvl w:val="0"/>
          <w:numId w:val="4"/>
        </w:numPr>
        <w:shd w:val="clear" w:color="auto" w:fill="FBFAFC"/>
        <w:spacing w:before="100" w:beforeAutospacing="1" w:after="100" w:afterAutospacing="1" w:line="240" w:lineRule="auto"/>
        <w:rPr>
          <w:rFonts w:ascii="Tahoma" w:eastAsia="Times New Roman" w:hAnsi="Tahoma" w:cs="Tahoma"/>
          <w:color w:val="363637"/>
          <w:lang w:eastAsia="it-IT"/>
        </w:rPr>
      </w:pPr>
      <w:r w:rsidRPr="00336BB8">
        <w:rPr>
          <w:rFonts w:ascii="Tahoma" w:eastAsia="Times New Roman" w:hAnsi="Tahoma" w:cs="Tahoma"/>
          <w:color w:val="363637"/>
          <w:lang w:eastAsia="it-IT"/>
        </w:rPr>
        <w:t> </w:t>
      </w:r>
      <w:r w:rsidRPr="00336BB8">
        <w:rPr>
          <w:rFonts w:ascii="Tahoma" w:eastAsia="Times New Roman" w:hAnsi="Tahoma" w:cs="Tahoma"/>
          <w:b/>
          <w:bCs/>
          <w:color w:val="006546"/>
          <w:lang w:eastAsia="it-IT"/>
        </w:rPr>
        <w:t>Accettata</w:t>
      </w:r>
      <w:r w:rsidRPr="00336BB8">
        <w:rPr>
          <w:rFonts w:ascii="Tahoma" w:eastAsia="Times New Roman" w:hAnsi="Tahoma" w:cs="Tahoma"/>
          <w:color w:val="363637"/>
          <w:lang w:eastAsia="it-IT"/>
        </w:rPr>
        <w:br/>
        <w:t>La domanda è stata accettata dalla scuola/CFP indicata/o.</w:t>
      </w:r>
    </w:p>
    <w:p w:rsidR="00336BB8" w:rsidRPr="00336BB8" w:rsidRDefault="00336BB8" w:rsidP="00336BB8">
      <w:pPr>
        <w:numPr>
          <w:ilvl w:val="0"/>
          <w:numId w:val="4"/>
        </w:numPr>
        <w:shd w:val="clear" w:color="auto" w:fill="FBFAFC"/>
        <w:spacing w:before="100" w:beforeAutospacing="1" w:after="100" w:afterAutospacing="1" w:line="240" w:lineRule="auto"/>
        <w:rPr>
          <w:rFonts w:ascii="Tahoma" w:eastAsia="Times New Roman" w:hAnsi="Tahoma" w:cs="Tahoma"/>
          <w:color w:val="363637"/>
          <w:lang w:eastAsia="it-IT"/>
        </w:rPr>
      </w:pPr>
      <w:r w:rsidRPr="00336BB8">
        <w:rPr>
          <w:rFonts w:ascii="Tahoma" w:eastAsia="Times New Roman" w:hAnsi="Tahoma" w:cs="Tahoma"/>
          <w:color w:val="363637"/>
          <w:lang w:eastAsia="it-IT"/>
        </w:rPr>
        <w:t> </w:t>
      </w:r>
      <w:r w:rsidRPr="00336BB8">
        <w:rPr>
          <w:rFonts w:ascii="Tahoma" w:eastAsia="Times New Roman" w:hAnsi="Tahoma" w:cs="Tahoma"/>
          <w:b/>
          <w:bCs/>
          <w:color w:val="363637"/>
          <w:lang w:eastAsia="it-IT"/>
        </w:rPr>
        <w:t>Smistata ad altra scuola</w:t>
      </w:r>
      <w:r w:rsidRPr="00336BB8">
        <w:rPr>
          <w:rFonts w:ascii="Tahoma" w:eastAsia="Times New Roman" w:hAnsi="Tahoma" w:cs="Tahoma"/>
          <w:color w:val="363637"/>
          <w:lang w:eastAsia="it-IT"/>
        </w:rPr>
        <w:br/>
        <w:t>La domanda è stata inoltrata dalla scuola/CFP prescelta/o ad un'altra scuola indicata dalla famiglia.</w:t>
      </w:r>
    </w:p>
    <w:p w:rsidR="00336BB8" w:rsidRPr="00336BB8" w:rsidRDefault="00336BB8" w:rsidP="00336BB8">
      <w:pPr>
        <w:numPr>
          <w:ilvl w:val="0"/>
          <w:numId w:val="4"/>
        </w:numPr>
        <w:shd w:val="clear" w:color="auto" w:fill="FBFAFC"/>
        <w:spacing w:before="100" w:beforeAutospacing="1" w:after="100" w:afterAutospacing="1" w:line="240" w:lineRule="auto"/>
        <w:rPr>
          <w:rFonts w:ascii="Tahoma" w:eastAsia="Times New Roman" w:hAnsi="Tahoma" w:cs="Tahoma"/>
          <w:color w:val="363637"/>
          <w:lang w:eastAsia="it-IT"/>
        </w:rPr>
      </w:pPr>
      <w:r w:rsidRPr="00336BB8">
        <w:rPr>
          <w:rFonts w:ascii="Tahoma" w:eastAsia="Times New Roman" w:hAnsi="Tahoma" w:cs="Tahoma"/>
          <w:color w:val="363637"/>
          <w:lang w:eastAsia="it-IT"/>
        </w:rPr>
        <w:t> </w:t>
      </w:r>
      <w:r w:rsidRPr="00336BB8">
        <w:rPr>
          <w:rFonts w:ascii="Tahoma" w:eastAsia="Times New Roman" w:hAnsi="Tahoma" w:cs="Tahoma"/>
          <w:b/>
          <w:bCs/>
          <w:color w:val="B40900"/>
          <w:lang w:eastAsia="it-IT"/>
        </w:rPr>
        <w:t>Restituita alla famiglia</w:t>
      </w:r>
      <w:r w:rsidRPr="00336BB8">
        <w:rPr>
          <w:rFonts w:ascii="Tahoma" w:eastAsia="Times New Roman" w:hAnsi="Tahoma" w:cs="Tahoma"/>
          <w:color w:val="363637"/>
          <w:lang w:eastAsia="it-IT"/>
        </w:rPr>
        <w:br/>
        <w:t>La domanda è stata restituita alla famiglia dalla scuola/CFP. Questo avviene quando la scuola/CFP richiede di integrare alcune informazioni mancanti o nei casi in cui la stessa famiglia ha richiesto la revisione della domanda già inoltrata. Si deve entrare sulla domanda e procedere nelle variazioni, eseguire la verifica e di nuovo l'inoltro.</w:t>
      </w:r>
    </w:p>
    <w:p w:rsidR="00336BB8" w:rsidRPr="00336BB8" w:rsidRDefault="00336BB8" w:rsidP="00336BB8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lang w:eastAsia="it-IT"/>
        </w:rPr>
      </w:pPr>
      <w:r w:rsidRPr="00336BB8">
        <w:rPr>
          <w:rFonts w:ascii="Tahoma" w:eastAsia="Times New Roman" w:hAnsi="Tahoma" w:cs="Tahoma"/>
          <w:color w:val="19191A"/>
          <w:lang w:eastAsia="it-IT"/>
        </w:rPr>
        <w:t>Tutte le variazioni di stato della domanda ti saranno notificate via e-mail agli indirizzi forniti nella procedura di registrazione.</w:t>
      </w:r>
      <w:r w:rsidRPr="00336BB8">
        <w:rPr>
          <w:rFonts w:ascii="Tahoma" w:eastAsia="Times New Roman" w:hAnsi="Tahoma" w:cs="Tahoma"/>
          <w:color w:val="19191A"/>
          <w:lang w:eastAsia="it-IT"/>
        </w:rPr>
        <w:br/>
        <w:t>L'iter della domanda può essere seguito anche dall'</w:t>
      </w:r>
      <w:r w:rsidRPr="00336BB8">
        <w:rPr>
          <w:rFonts w:ascii="Tahoma" w:eastAsia="Times New Roman" w:hAnsi="Tahoma" w:cs="Tahoma"/>
          <w:b/>
          <w:bCs/>
          <w:color w:val="19191A"/>
          <w:lang w:eastAsia="it-IT"/>
        </w:rPr>
        <w:t>homepage dell'area riservata</w:t>
      </w:r>
      <w:r w:rsidRPr="00336BB8">
        <w:rPr>
          <w:rFonts w:ascii="Tahoma" w:eastAsia="Times New Roman" w:hAnsi="Tahoma" w:cs="Tahoma"/>
          <w:color w:val="19191A"/>
          <w:lang w:eastAsia="it-IT"/>
        </w:rPr>
        <w:t xml:space="preserve"> di "Iscrizioni on </w:t>
      </w:r>
      <w:proofErr w:type="spellStart"/>
      <w:r w:rsidRPr="00336BB8">
        <w:rPr>
          <w:rFonts w:ascii="Tahoma" w:eastAsia="Times New Roman" w:hAnsi="Tahoma" w:cs="Tahoma"/>
          <w:color w:val="19191A"/>
          <w:lang w:eastAsia="it-IT"/>
        </w:rPr>
        <w:t>line</w:t>
      </w:r>
      <w:proofErr w:type="spellEnd"/>
      <w:r w:rsidRPr="00336BB8">
        <w:rPr>
          <w:rFonts w:ascii="Tahoma" w:eastAsia="Times New Roman" w:hAnsi="Tahoma" w:cs="Tahoma"/>
          <w:color w:val="19191A"/>
          <w:lang w:eastAsia="it-IT"/>
        </w:rPr>
        <w:t>" consultando lo stato domanda dall’elenco “</w:t>
      </w:r>
      <w:r w:rsidRPr="00336BB8">
        <w:rPr>
          <w:rFonts w:ascii="Tahoma" w:eastAsia="Times New Roman" w:hAnsi="Tahoma" w:cs="Tahoma"/>
          <w:b/>
          <w:bCs/>
          <w:color w:val="19191A"/>
          <w:lang w:eastAsia="it-IT"/>
        </w:rPr>
        <w:t>Le tue domande di iscrizione</w:t>
      </w:r>
      <w:r w:rsidRPr="00336BB8">
        <w:rPr>
          <w:rFonts w:ascii="Tahoma" w:eastAsia="Times New Roman" w:hAnsi="Tahoma" w:cs="Tahoma"/>
          <w:color w:val="19191A"/>
          <w:lang w:eastAsia="it-IT"/>
        </w:rPr>
        <w:t>”.</w:t>
      </w:r>
    </w:p>
    <w:p w:rsidR="00F34115" w:rsidRPr="00BD3AB3" w:rsidRDefault="00F34115" w:rsidP="009872A0">
      <w:pPr>
        <w:rPr>
          <w:rFonts w:ascii="Tahoma" w:hAnsi="Tahoma" w:cs="Tahoma"/>
        </w:rPr>
      </w:pPr>
    </w:p>
    <w:p w:rsidR="002E3361" w:rsidRPr="00336BB8" w:rsidRDefault="00336BB8" w:rsidP="009872A0">
      <w:pPr>
        <w:rPr>
          <w:rFonts w:ascii="Tahoma" w:hAnsi="Tahoma" w:cs="Tahoma"/>
        </w:rPr>
      </w:pPr>
      <w:r w:rsidRPr="00336BB8">
        <w:rPr>
          <w:rFonts w:ascii="Tahoma" w:hAnsi="Tahoma" w:cs="Tahoma"/>
        </w:rPr>
        <w:t xml:space="preserve">Segui il VIDEO TUTORIAL  </w:t>
      </w:r>
      <w:hyperlink r:id="rId16" w:history="1">
        <w:r w:rsidRPr="00336BB8">
          <w:rPr>
            <w:rStyle w:val="Collegamentoipertestuale"/>
            <w:rFonts w:ascii="Tahoma" w:hAnsi="Tahoma" w:cs="Tahoma"/>
          </w:rPr>
          <w:t>https://www.youtube.com/watch?v=ZPnGEJQ4q5o&amp;feature=emb_title</w:t>
        </w:r>
      </w:hyperlink>
    </w:p>
    <w:p w:rsidR="00336BB8" w:rsidRDefault="00336BB8" w:rsidP="009872A0"/>
    <w:sectPr w:rsidR="00336BB8" w:rsidSect="0001701E">
      <w:headerReference w:type="default" r:id="rId17"/>
      <w:pgSz w:w="11906" w:h="16838"/>
      <w:pgMar w:top="251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FB6" w:rsidRDefault="00E56FB6" w:rsidP="00CA5134">
      <w:pPr>
        <w:spacing w:after="0" w:line="240" w:lineRule="auto"/>
      </w:pPr>
      <w:r>
        <w:separator/>
      </w:r>
    </w:p>
  </w:endnote>
  <w:endnote w:type="continuationSeparator" w:id="1">
    <w:p w:rsidR="00E56FB6" w:rsidRDefault="00E56FB6" w:rsidP="00CA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FB6" w:rsidRDefault="00E56FB6" w:rsidP="00CA5134">
      <w:pPr>
        <w:spacing w:after="0" w:line="240" w:lineRule="auto"/>
      </w:pPr>
      <w:r>
        <w:separator/>
      </w:r>
    </w:p>
  </w:footnote>
  <w:footnote w:type="continuationSeparator" w:id="1">
    <w:p w:rsidR="00E56FB6" w:rsidRDefault="00E56FB6" w:rsidP="00CA5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B6" w:rsidRDefault="00E56FB6" w:rsidP="00EF082F">
    <w:pPr>
      <w:pStyle w:val="Testocommento"/>
      <w:ind w:left="4248"/>
      <w:rPr>
        <w:rFonts w:asciiTheme="minorHAnsi" w:hAnsiTheme="minorHAnsi" w:cstheme="minorHAnsi"/>
        <w:b/>
        <w:sz w:val="36"/>
        <w:szCs w:val="36"/>
      </w:rPr>
    </w:pPr>
    <w:r w:rsidRPr="00F95B4E">
      <w:rPr>
        <w:rFonts w:asciiTheme="minorHAnsi" w:hAnsiTheme="minorHAnsi" w:cstheme="minorHAnsi"/>
        <w:noProof/>
        <w:sz w:val="28"/>
        <w:szCs w:val="28"/>
      </w:rPr>
      <w:drawing>
        <wp:inline distT="0" distB="0" distL="0" distR="0">
          <wp:extent cx="1038225" cy="303310"/>
          <wp:effectExtent l="19050" t="0" r="0" b="0"/>
          <wp:docPr id="4" name="Immagine 4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94" cy="303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6FB6" w:rsidRPr="00EF082F" w:rsidRDefault="00E56FB6" w:rsidP="00EF082F">
    <w:pPr>
      <w:pStyle w:val="Testocommento"/>
      <w:jc w:val="center"/>
      <w:rPr>
        <w:rFonts w:asciiTheme="minorHAnsi" w:hAnsiTheme="minorHAnsi" w:cstheme="minorHAnsi"/>
        <w:sz w:val="28"/>
        <w:szCs w:val="28"/>
      </w:rPr>
    </w:pPr>
    <w:r w:rsidRPr="00F95B4E">
      <w:rPr>
        <w:rFonts w:asciiTheme="minorHAnsi" w:hAnsiTheme="minorHAnsi" w:cstheme="minorHAnsi"/>
        <w:b/>
        <w:sz w:val="36"/>
        <w:szCs w:val="36"/>
      </w:rPr>
      <w:t>ISTITUTO OMNICOMPRENSIVO R. LAPORTA</w:t>
    </w:r>
    <w:r>
      <w:rPr>
        <w:rFonts w:asciiTheme="minorHAnsi" w:hAnsiTheme="minorHAnsi"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F95B4E">
      <w:rPr>
        <w:rFonts w:asciiTheme="minorHAnsi" w:hAnsiTheme="minorHAnsi" w:cstheme="minorHAnsi"/>
        <w:b/>
        <w:sz w:val="18"/>
        <w:szCs w:val="18"/>
      </w:rPr>
      <w:t xml:space="preserve">05015 </w:t>
    </w:r>
    <w:proofErr w:type="spellStart"/>
    <w:r w:rsidRPr="00F95B4E">
      <w:rPr>
        <w:rFonts w:asciiTheme="minorHAnsi" w:hAnsiTheme="minorHAnsi" w:cstheme="minorHAnsi"/>
        <w:b/>
        <w:sz w:val="18"/>
        <w:szCs w:val="18"/>
      </w:rPr>
      <w:t>Fabro</w:t>
    </w:r>
    <w:proofErr w:type="spellEnd"/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 xml:space="preserve">(TR)  Piazzale F. </w:t>
    </w:r>
    <w:proofErr w:type="spellStart"/>
    <w:r w:rsidRPr="00F95B4E">
      <w:rPr>
        <w:rFonts w:asciiTheme="minorHAnsi" w:hAnsiTheme="minorHAnsi" w:cstheme="minorHAnsi"/>
        <w:b/>
        <w:sz w:val="18"/>
        <w:szCs w:val="18"/>
      </w:rPr>
      <w:t>Parri</w:t>
    </w:r>
    <w:proofErr w:type="spellEnd"/>
    <w:r w:rsidRPr="00F95B4E">
      <w:rPr>
        <w:rFonts w:asciiTheme="minorHAnsi" w:hAnsiTheme="minorHAnsi" w:cstheme="minorHAnsi"/>
        <w:b/>
        <w:sz w:val="18"/>
        <w:szCs w:val="18"/>
      </w:rPr>
      <w:t>,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>3  Tel. 0763/832044-839175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F95B4E">
      <w:rPr>
        <w:rFonts w:asciiTheme="minorHAnsi" w:hAnsiTheme="minorHAnsi" w:cstheme="minorHAnsi"/>
        <w:sz w:val="18"/>
        <w:szCs w:val="18"/>
      </w:rPr>
      <w:t xml:space="preserve">Cod. </w:t>
    </w:r>
    <w:proofErr w:type="spellStart"/>
    <w:r w:rsidRPr="00F95B4E">
      <w:rPr>
        <w:rFonts w:asciiTheme="minorHAnsi" w:hAnsiTheme="minorHAnsi" w:cstheme="minorHAnsi"/>
        <w:sz w:val="18"/>
        <w:szCs w:val="18"/>
      </w:rPr>
      <w:t>Mecc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TRIC815008 – E- Mail </w:t>
    </w:r>
    <w:hyperlink r:id="rId2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tric815008@istruzione.it</w:t>
      </w:r>
    </w:hyperlink>
    <w:r w:rsidRPr="00F95B4E">
      <w:rPr>
        <w:rFonts w:asciiTheme="minorHAnsi" w:hAnsiTheme="minorHAnsi" w:cstheme="minorHAnsi"/>
        <w:sz w:val="18"/>
        <w:szCs w:val="18"/>
      </w:rPr>
      <w:t xml:space="preserve">  C.F. 90009750556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F95B4E">
      <w:rPr>
        <w:rFonts w:asciiTheme="minorHAnsi" w:hAnsiTheme="minorHAnsi" w:cstheme="minorHAnsi"/>
        <w:sz w:val="18"/>
        <w:szCs w:val="18"/>
      </w:rPr>
      <w:t xml:space="preserve">E Mail </w:t>
    </w:r>
    <w:proofErr w:type="spellStart"/>
    <w:r w:rsidRPr="00F95B4E">
      <w:rPr>
        <w:rFonts w:asciiTheme="minorHAnsi" w:hAnsiTheme="minorHAnsi" w:cstheme="minorHAnsi"/>
        <w:sz w:val="18"/>
        <w:szCs w:val="18"/>
      </w:rPr>
      <w:t>cert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</w:t>
    </w:r>
    <w:hyperlink r:id="rId3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tric815008@pec.istruzione.it</w:t>
      </w:r>
    </w:hyperlink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F95B4E">
      <w:rPr>
        <w:rFonts w:asciiTheme="minorHAnsi" w:hAnsiTheme="minorHAnsi" w:cstheme="minorHAnsi"/>
        <w:sz w:val="18"/>
        <w:szCs w:val="18"/>
      </w:rPr>
      <w:t xml:space="preserve">Sito web: </w:t>
    </w:r>
    <w:hyperlink r:id="rId4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www.istfabro.edu.it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71E"/>
    <w:multiLevelType w:val="hybridMultilevel"/>
    <w:tmpl w:val="0E18FEFE"/>
    <w:lvl w:ilvl="0" w:tplc="BF1C504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9516D"/>
    <w:multiLevelType w:val="multilevel"/>
    <w:tmpl w:val="1890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74DB8"/>
    <w:multiLevelType w:val="multilevel"/>
    <w:tmpl w:val="A4C8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12371"/>
    <w:multiLevelType w:val="multilevel"/>
    <w:tmpl w:val="BF5C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1015E"/>
    <w:multiLevelType w:val="multilevel"/>
    <w:tmpl w:val="3BDA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361"/>
    <w:rsid w:val="0001701E"/>
    <w:rsid w:val="0022164F"/>
    <w:rsid w:val="002E3361"/>
    <w:rsid w:val="00336BB8"/>
    <w:rsid w:val="003D6B11"/>
    <w:rsid w:val="004B329C"/>
    <w:rsid w:val="004C7525"/>
    <w:rsid w:val="00843B72"/>
    <w:rsid w:val="009872A0"/>
    <w:rsid w:val="009F1E01"/>
    <w:rsid w:val="00B61294"/>
    <w:rsid w:val="00CA5134"/>
    <w:rsid w:val="00E347E6"/>
    <w:rsid w:val="00E56FB6"/>
    <w:rsid w:val="00EC71E2"/>
    <w:rsid w:val="00EF082F"/>
    <w:rsid w:val="00F34115"/>
    <w:rsid w:val="00FC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294"/>
  </w:style>
  <w:style w:type="paragraph" w:styleId="Titolo1">
    <w:name w:val="heading 1"/>
    <w:basedOn w:val="Normale"/>
    <w:link w:val="Titolo1Carattere"/>
    <w:uiPriority w:val="9"/>
    <w:qFormat/>
    <w:rsid w:val="002E3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41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33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3361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semiHidden/>
    <w:rsid w:val="002E336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E336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36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336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2E3361"/>
  </w:style>
  <w:style w:type="paragraph" w:styleId="NormaleWeb">
    <w:name w:val="Normal (Web)"/>
    <w:basedOn w:val="Normale"/>
    <w:uiPriority w:val="99"/>
    <w:unhideWhenUsed/>
    <w:rsid w:val="002E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E3361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336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gliatabella">
    <w:name w:val="Table Grid"/>
    <w:basedOn w:val="Tabellanormale"/>
    <w:rsid w:val="00221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34115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1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scrizione">
    <w:name w:val="descrizione"/>
    <w:basedOn w:val="Normale"/>
    <w:rsid w:val="00F3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A5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5134"/>
  </w:style>
  <w:style w:type="paragraph" w:styleId="Pidipagina">
    <w:name w:val="footer"/>
    <w:basedOn w:val="Normale"/>
    <w:link w:val="PidipaginaCarattere"/>
    <w:uiPriority w:val="99"/>
    <w:semiHidden/>
    <w:unhideWhenUsed/>
    <w:rsid w:val="00CA5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A5134"/>
  </w:style>
  <w:style w:type="paragraph" w:customStyle="1" w:styleId="mt-3">
    <w:name w:val="mt-3"/>
    <w:basedOn w:val="Normale"/>
    <w:rsid w:val="00CA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b-0">
    <w:name w:val="mb-0"/>
    <w:basedOn w:val="Normale"/>
    <w:rsid w:val="0033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17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1092">
          <w:marLeft w:val="0"/>
          <w:marRight w:val="0"/>
          <w:marTop w:val="0"/>
          <w:marBottom w:val="0"/>
          <w:divBdr>
            <w:top w:val="single" w:sz="6" w:space="0" w:color="B8D4F1"/>
            <w:left w:val="single" w:sz="6" w:space="0" w:color="B8D4F1"/>
            <w:bottom w:val="single" w:sz="6" w:space="0" w:color="B8D4F1"/>
            <w:right w:val="single" w:sz="6" w:space="0" w:color="B8D4F1"/>
          </w:divBdr>
        </w:div>
        <w:div w:id="590310518">
          <w:marLeft w:val="0"/>
          <w:marRight w:val="0"/>
          <w:marTop w:val="0"/>
          <w:marBottom w:val="0"/>
          <w:divBdr>
            <w:top w:val="single" w:sz="6" w:space="0" w:color="B8D4F1"/>
            <w:left w:val="single" w:sz="6" w:space="0" w:color="B8D4F1"/>
            <w:bottom w:val="single" w:sz="6" w:space="0" w:color="B8D4F1"/>
            <w:right w:val="single" w:sz="6" w:space="0" w:color="B8D4F1"/>
          </w:divBdr>
        </w:div>
        <w:div w:id="213004092">
          <w:marLeft w:val="0"/>
          <w:marRight w:val="0"/>
          <w:marTop w:val="0"/>
          <w:marBottom w:val="0"/>
          <w:divBdr>
            <w:top w:val="single" w:sz="6" w:space="0" w:color="B8D4F1"/>
            <w:left w:val="single" w:sz="6" w:space="0" w:color="B8D4F1"/>
            <w:bottom w:val="single" w:sz="6" w:space="0" w:color="B8D4F1"/>
            <w:right w:val="single" w:sz="6" w:space="0" w:color="B8D4F1"/>
          </w:divBdr>
        </w:div>
        <w:div w:id="972251490">
          <w:marLeft w:val="0"/>
          <w:marRight w:val="0"/>
          <w:marTop w:val="0"/>
          <w:marBottom w:val="0"/>
          <w:divBdr>
            <w:top w:val="single" w:sz="6" w:space="0" w:color="B8D4F1"/>
            <w:left w:val="single" w:sz="6" w:space="0" w:color="B8D4F1"/>
            <w:bottom w:val="single" w:sz="6" w:space="0" w:color="B8D4F1"/>
            <w:right w:val="single" w:sz="6" w:space="0" w:color="B8D4F1"/>
          </w:divBdr>
        </w:div>
        <w:div w:id="5387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58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6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1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43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1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7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9F9F9"/>
                        <w:left w:val="single" w:sz="6" w:space="0" w:color="F9F9F9"/>
                        <w:bottom w:val="single" w:sz="6" w:space="0" w:color="F9F9F9"/>
                        <w:right w:val="single" w:sz="6" w:space="0" w:color="F9F9F9"/>
                      </w:divBdr>
                      <w:divsChild>
                        <w:div w:id="20125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117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7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4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9F9F9"/>
                        <w:left w:val="single" w:sz="6" w:space="0" w:color="F9F9F9"/>
                        <w:bottom w:val="single" w:sz="6" w:space="0" w:color="F9F9F9"/>
                        <w:right w:val="single" w:sz="6" w:space="0" w:color="F9F9F9"/>
                      </w:divBdr>
                      <w:divsChild>
                        <w:div w:id="105782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4625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1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6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44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3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5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2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543">
          <w:marLeft w:val="0"/>
          <w:marRight w:val="0"/>
          <w:marTop w:val="0"/>
          <w:marBottom w:val="0"/>
          <w:divBdr>
            <w:top w:val="single" w:sz="6" w:space="0" w:color="D9EDE6"/>
            <w:left w:val="single" w:sz="6" w:space="0" w:color="D9EDE6"/>
            <w:bottom w:val="single" w:sz="6" w:space="0" w:color="D9EDE6"/>
            <w:right w:val="single" w:sz="6" w:space="0" w:color="D9EDE6"/>
          </w:divBdr>
        </w:div>
        <w:div w:id="245656081">
          <w:marLeft w:val="0"/>
          <w:marRight w:val="0"/>
          <w:marTop w:val="0"/>
          <w:marBottom w:val="0"/>
          <w:divBdr>
            <w:top w:val="single" w:sz="6" w:space="0" w:color="D9EDE6"/>
            <w:left w:val="single" w:sz="6" w:space="0" w:color="D9EDE6"/>
            <w:bottom w:val="single" w:sz="6" w:space="0" w:color="D9EDE6"/>
            <w:right w:val="single" w:sz="6" w:space="0" w:color="D9EDE6"/>
          </w:divBdr>
        </w:div>
        <w:div w:id="593443866">
          <w:marLeft w:val="0"/>
          <w:marRight w:val="0"/>
          <w:marTop w:val="0"/>
          <w:marBottom w:val="0"/>
          <w:divBdr>
            <w:top w:val="single" w:sz="6" w:space="0" w:color="D9EDE6"/>
            <w:left w:val="single" w:sz="6" w:space="0" w:color="D9EDE6"/>
            <w:bottom w:val="single" w:sz="6" w:space="0" w:color="D9EDE6"/>
            <w:right w:val="single" w:sz="6" w:space="0" w:color="D9EDE6"/>
          </w:divBdr>
        </w:div>
      </w:divsChild>
    </w:div>
    <w:div w:id="1130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49733">
          <w:marLeft w:val="0"/>
          <w:marRight w:val="0"/>
          <w:marTop w:val="0"/>
          <w:marBottom w:val="0"/>
          <w:divBdr>
            <w:top w:val="single" w:sz="6" w:space="0" w:color="F9F8FB"/>
            <w:left w:val="single" w:sz="6" w:space="0" w:color="F9F8FB"/>
            <w:bottom w:val="single" w:sz="6" w:space="0" w:color="F9F8FB"/>
            <w:right w:val="single" w:sz="6" w:space="0" w:color="F9F8FB"/>
          </w:divBdr>
        </w:div>
        <w:div w:id="1535000929">
          <w:marLeft w:val="0"/>
          <w:marRight w:val="0"/>
          <w:marTop w:val="0"/>
          <w:marBottom w:val="0"/>
          <w:divBdr>
            <w:top w:val="single" w:sz="6" w:space="0" w:color="F9F8FB"/>
            <w:left w:val="single" w:sz="6" w:space="0" w:color="F9F8FB"/>
            <w:bottom w:val="single" w:sz="6" w:space="0" w:color="F9F8FB"/>
            <w:right w:val="single" w:sz="6" w:space="0" w:color="F9F8FB"/>
          </w:divBdr>
        </w:div>
        <w:div w:id="1132020664">
          <w:marLeft w:val="0"/>
          <w:marRight w:val="0"/>
          <w:marTop w:val="0"/>
          <w:marBottom w:val="0"/>
          <w:divBdr>
            <w:top w:val="single" w:sz="6" w:space="0" w:color="F9F8FB"/>
            <w:left w:val="single" w:sz="6" w:space="0" w:color="F9F8FB"/>
            <w:bottom w:val="single" w:sz="6" w:space="0" w:color="F9F8FB"/>
            <w:right w:val="single" w:sz="6" w:space="0" w:color="F9F8FB"/>
          </w:divBdr>
        </w:div>
        <w:div w:id="8067149">
          <w:marLeft w:val="0"/>
          <w:marRight w:val="0"/>
          <w:marTop w:val="0"/>
          <w:marBottom w:val="0"/>
          <w:divBdr>
            <w:top w:val="single" w:sz="6" w:space="0" w:color="F9F8FB"/>
            <w:left w:val="single" w:sz="6" w:space="0" w:color="F9F8FB"/>
            <w:bottom w:val="single" w:sz="6" w:space="0" w:color="F9F8FB"/>
            <w:right w:val="single" w:sz="6" w:space="0" w:color="F9F8FB"/>
          </w:divBdr>
        </w:div>
      </w:divsChild>
    </w:div>
    <w:div w:id="1758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08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4621">
          <w:marLeft w:val="0"/>
          <w:marRight w:val="0"/>
          <w:marTop w:val="0"/>
          <w:marBottom w:val="0"/>
          <w:divBdr>
            <w:top w:val="single" w:sz="6" w:space="0" w:color="B8D4F1"/>
            <w:left w:val="single" w:sz="6" w:space="0" w:color="B8D4F1"/>
            <w:bottom w:val="single" w:sz="6" w:space="0" w:color="B8D4F1"/>
            <w:right w:val="single" w:sz="6" w:space="0" w:color="B8D4F1"/>
          </w:divBdr>
        </w:div>
        <w:div w:id="1201018520">
          <w:marLeft w:val="0"/>
          <w:marRight w:val="0"/>
          <w:marTop w:val="0"/>
          <w:marBottom w:val="0"/>
          <w:divBdr>
            <w:top w:val="single" w:sz="6" w:space="0" w:color="B8D4F1"/>
            <w:left w:val="single" w:sz="6" w:space="0" w:color="B8D4F1"/>
            <w:bottom w:val="single" w:sz="6" w:space="0" w:color="B8D4F1"/>
            <w:right w:val="single" w:sz="6" w:space="0" w:color="B8D4F1"/>
          </w:divBdr>
        </w:div>
        <w:div w:id="1490289224">
          <w:marLeft w:val="0"/>
          <w:marRight w:val="0"/>
          <w:marTop w:val="0"/>
          <w:marBottom w:val="0"/>
          <w:divBdr>
            <w:top w:val="single" w:sz="6" w:space="0" w:color="B8D4F1"/>
            <w:left w:val="single" w:sz="6" w:space="0" w:color="B8D4F1"/>
            <w:bottom w:val="single" w:sz="6" w:space="0" w:color="B8D4F1"/>
            <w:right w:val="single" w:sz="6" w:space="0" w:color="B8D4F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ruzione.it/iscrizionionline/normativa.html" TargetMode="External"/><Relationship Id="rId13" Type="http://schemas.openxmlformats.org/officeDocument/2006/relationships/hyperlink" Target="https://www.youtube.com/watch?v=PYHrda_U51k&amp;feature=emb_tit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am.pubblica.istruzione.it/iam-ssum/registrazione/step1?lang=it&amp;spid=true&amp;goto=https://iscrizioni.pubblica.istruzione.it/iol-famigli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PnGEJQ4q5o&amp;feature=emb_tit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rcalatuascuola.istruzione.it/cercalatuascuol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756PjTfsMHo&amp;feature=emb_title" TargetMode="External"/><Relationship Id="rId10" Type="http://schemas.openxmlformats.org/officeDocument/2006/relationships/hyperlink" Target="https://www.spid.gov.i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am.pubblica.istruzione.it/iam-ssum/registrazione/step1?lang=it&amp;spid=true&amp;goto=https://iscrizioni.pubblica.istruzione.it/iol-famiglia/" TargetMode="External"/><Relationship Id="rId14" Type="http://schemas.openxmlformats.org/officeDocument/2006/relationships/hyperlink" Target="https://cercalatuascuola.istruzione.it/cercalatuascuol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2E11-9EF9-4B9D-8E8E-1BED267B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LeFontaneInf</cp:lastModifiedBy>
  <cp:revision>3</cp:revision>
  <dcterms:created xsi:type="dcterms:W3CDTF">2020-12-22T08:48:00Z</dcterms:created>
  <dcterms:modified xsi:type="dcterms:W3CDTF">2020-12-22T11:46:00Z</dcterms:modified>
</cp:coreProperties>
</file>